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2B4" w:rsidRPr="00AA4C04" w:rsidRDefault="00AB42B4" w:rsidP="00AB42B4">
      <w:pPr>
        <w:rPr>
          <w:sz w:val="24"/>
          <w:szCs w:val="24"/>
        </w:rPr>
      </w:pPr>
      <w:r>
        <w:rPr>
          <w:sz w:val="24"/>
          <w:szCs w:val="24"/>
        </w:rPr>
        <w:t>B</w:t>
      </w:r>
      <w:r w:rsidRPr="00AA4C04">
        <w:rPr>
          <w:sz w:val="24"/>
          <w:szCs w:val="24"/>
        </w:rPr>
        <w:t>R.0012.</w:t>
      </w:r>
      <w:r>
        <w:rPr>
          <w:sz w:val="24"/>
          <w:szCs w:val="24"/>
        </w:rPr>
        <w:t>5.1.</w:t>
      </w:r>
      <w:r w:rsidRPr="00AA4C04">
        <w:rPr>
          <w:sz w:val="24"/>
          <w:szCs w:val="24"/>
        </w:rPr>
        <w:t>201</w:t>
      </w:r>
      <w:r>
        <w:rPr>
          <w:sz w:val="24"/>
          <w:szCs w:val="24"/>
        </w:rPr>
        <w:t>7</w:t>
      </w:r>
    </w:p>
    <w:p w:rsidR="00AB42B4" w:rsidRPr="00256D85" w:rsidRDefault="00AB42B4" w:rsidP="00AB42B4">
      <w:pPr>
        <w:spacing w:before="120"/>
        <w:jc w:val="center"/>
        <w:rPr>
          <w:b/>
          <w:sz w:val="24"/>
          <w:szCs w:val="24"/>
        </w:rPr>
      </w:pPr>
      <w:r w:rsidRPr="00AA4C04">
        <w:rPr>
          <w:b/>
          <w:sz w:val="24"/>
          <w:szCs w:val="24"/>
        </w:rPr>
        <w:t xml:space="preserve">Protokół nr </w:t>
      </w:r>
      <w:r>
        <w:rPr>
          <w:b/>
          <w:sz w:val="24"/>
          <w:szCs w:val="24"/>
        </w:rPr>
        <w:t>28</w:t>
      </w:r>
      <w:r w:rsidRPr="00AA4C04">
        <w:rPr>
          <w:b/>
          <w:sz w:val="24"/>
          <w:szCs w:val="24"/>
        </w:rPr>
        <w:t>/1</w:t>
      </w:r>
      <w:r>
        <w:rPr>
          <w:b/>
          <w:sz w:val="24"/>
          <w:szCs w:val="24"/>
        </w:rPr>
        <w:t>7</w:t>
      </w:r>
    </w:p>
    <w:p w:rsidR="00AB42B4" w:rsidRPr="00130182" w:rsidRDefault="00AB42B4" w:rsidP="00AB42B4">
      <w:pPr>
        <w:spacing w:before="120"/>
        <w:jc w:val="center"/>
        <w:rPr>
          <w:b/>
          <w:sz w:val="24"/>
          <w:szCs w:val="24"/>
        </w:rPr>
      </w:pPr>
      <w:r w:rsidRPr="00130182">
        <w:rPr>
          <w:b/>
          <w:sz w:val="24"/>
          <w:szCs w:val="24"/>
        </w:rPr>
        <w:t xml:space="preserve">z posiedzenia Rady Samorządów Osiedlowych, </w:t>
      </w:r>
      <w:r w:rsidRPr="00130182">
        <w:rPr>
          <w:b/>
          <w:sz w:val="24"/>
          <w:szCs w:val="24"/>
        </w:rPr>
        <w:br/>
        <w:t xml:space="preserve">odbytego w dniu </w:t>
      </w:r>
      <w:r>
        <w:rPr>
          <w:b/>
          <w:sz w:val="24"/>
          <w:szCs w:val="24"/>
        </w:rPr>
        <w:t>16</w:t>
      </w:r>
      <w:r w:rsidRPr="002C5B3A">
        <w:rPr>
          <w:b/>
          <w:sz w:val="24"/>
          <w:szCs w:val="24"/>
          <w:u w:val="single"/>
        </w:rPr>
        <w:t xml:space="preserve"> </w:t>
      </w:r>
      <w:r>
        <w:rPr>
          <w:b/>
          <w:sz w:val="24"/>
          <w:szCs w:val="24"/>
          <w:u w:val="single"/>
        </w:rPr>
        <w:t>stycznia</w:t>
      </w:r>
      <w:r w:rsidRPr="00130182">
        <w:rPr>
          <w:b/>
          <w:sz w:val="24"/>
          <w:szCs w:val="24"/>
          <w:u w:val="single"/>
        </w:rPr>
        <w:t xml:space="preserve"> 201</w:t>
      </w:r>
      <w:r>
        <w:rPr>
          <w:b/>
          <w:sz w:val="24"/>
          <w:szCs w:val="24"/>
          <w:u w:val="single"/>
        </w:rPr>
        <w:t xml:space="preserve">7 </w:t>
      </w:r>
      <w:r w:rsidRPr="00130182">
        <w:rPr>
          <w:b/>
          <w:sz w:val="24"/>
          <w:szCs w:val="24"/>
          <w:u w:val="single"/>
        </w:rPr>
        <w:t>r.</w:t>
      </w:r>
      <w:r w:rsidRPr="00130182">
        <w:rPr>
          <w:b/>
          <w:sz w:val="24"/>
          <w:szCs w:val="24"/>
        </w:rPr>
        <w:t xml:space="preserve"> w godz.</w:t>
      </w:r>
      <w:r>
        <w:rPr>
          <w:b/>
          <w:sz w:val="24"/>
          <w:szCs w:val="24"/>
        </w:rPr>
        <w:t xml:space="preserve"> 8</w:t>
      </w:r>
      <w:r>
        <w:rPr>
          <w:b/>
          <w:sz w:val="24"/>
          <w:szCs w:val="24"/>
          <w:vertAlign w:val="superscript"/>
        </w:rPr>
        <w:t>00</w:t>
      </w:r>
      <w:r w:rsidRPr="00130182">
        <w:rPr>
          <w:b/>
          <w:sz w:val="24"/>
          <w:szCs w:val="24"/>
        </w:rPr>
        <w:t xml:space="preserve"> – </w:t>
      </w:r>
      <w:r>
        <w:rPr>
          <w:b/>
          <w:sz w:val="24"/>
          <w:szCs w:val="24"/>
        </w:rPr>
        <w:t>8</w:t>
      </w:r>
      <w:r>
        <w:rPr>
          <w:b/>
          <w:sz w:val="24"/>
          <w:szCs w:val="24"/>
          <w:vertAlign w:val="superscript"/>
        </w:rPr>
        <w:t>35</w:t>
      </w:r>
    </w:p>
    <w:p w:rsidR="00AB42B4" w:rsidRPr="00D5230F" w:rsidRDefault="00AB42B4" w:rsidP="00AB42B4">
      <w:pPr>
        <w:spacing w:before="240"/>
        <w:rPr>
          <w:sz w:val="24"/>
          <w:szCs w:val="24"/>
          <w:u w:val="single"/>
        </w:rPr>
      </w:pPr>
      <w:r w:rsidRPr="00D5230F">
        <w:rPr>
          <w:sz w:val="24"/>
          <w:szCs w:val="24"/>
          <w:u w:val="single"/>
        </w:rPr>
        <w:t>Obecni na posiedzeniu:</w:t>
      </w:r>
    </w:p>
    <w:p w:rsidR="00AB42B4" w:rsidRPr="00D5230F" w:rsidRDefault="00AB42B4" w:rsidP="00AB42B4">
      <w:pPr>
        <w:numPr>
          <w:ilvl w:val="0"/>
          <w:numId w:val="1"/>
        </w:numPr>
        <w:spacing w:before="120"/>
        <w:ind w:left="357" w:hanging="357"/>
        <w:rPr>
          <w:b/>
          <w:sz w:val="24"/>
          <w:szCs w:val="24"/>
        </w:rPr>
      </w:pPr>
      <w:r w:rsidRPr="00D5230F">
        <w:rPr>
          <w:b/>
          <w:sz w:val="24"/>
          <w:szCs w:val="24"/>
        </w:rPr>
        <w:t>Członkowie Rady:</w:t>
      </w:r>
    </w:p>
    <w:p w:rsidR="00AB42B4" w:rsidRDefault="00AB42B4" w:rsidP="00AB42B4">
      <w:pPr>
        <w:numPr>
          <w:ilvl w:val="0"/>
          <w:numId w:val="4"/>
        </w:numPr>
        <w:rPr>
          <w:sz w:val="24"/>
          <w:szCs w:val="24"/>
        </w:rPr>
      </w:pPr>
      <w:r>
        <w:rPr>
          <w:sz w:val="24"/>
          <w:szCs w:val="24"/>
        </w:rPr>
        <w:t xml:space="preserve">Edward Gabryś </w:t>
      </w:r>
    </w:p>
    <w:p w:rsidR="00AB42B4" w:rsidRDefault="00AB42B4" w:rsidP="00AB42B4">
      <w:pPr>
        <w:numPr>
          <w:ilvl w:val="0"/>
          <w:numId w:val="4"/>
        </w:numPr>
        <w:rPr>
          <w:sz w:val="24"/>
          <w:szCs w:val="24"/>
        </w:rPr>
      </w:pPr>
      <w:r>
        <w:rPr>
          <w:sz w:val="24"/>
          <w:szCs w:val="24"/>
        </w:rPr>
        <w:t xml:space="preserve">Mariusz </w:t>
      </w:r>
      <w:proofErr w:type="spellStart"/>
      <w:r>
        <w:rPr>
          <w:sz w:val="24"/>
          <w:szCs w:val="24"/>
        </w:rPr>
        <w:t>Brunka</w:t>
      </w:r>
      <w:proofErr w:type="spellEnd"/>
    </w:p>
    <w:p w:rsidR="00AB42B4" w:rsidRPr="00D71497" w:rsidRDefault="00AB42B4" w:rsidP="00AB42B4">
      <w:pPr>
        <w:numPr>
          <w:ilvl w:val="0"/>
          <w:numId w:val="4"/>
        </w:numPr>
        <w:rPr>
          <w:sz w:val="24"/>
          <w:szCs w:val="24"/>
        </w:rPr>
      </w:pPr>
      <w:r>
        <w:rPr>
          <w:sz w:val="24"/>
          <w:szCs w:val="24"/>
        </w:rPr>
        <w:t>Jerzy Świerczewski</w:t>
      </w:r>
    </w:p>
    <w:p w:rsidR="00AB42B4" w:rsidRDefault="00AB42B4" w:rsidP="00AB42B4">
      <w:pPr>
        <w:numPr>
          <w:ilvl w:val="0"/>
          <w:numId w:val="4"/>
        </w:numPr>
        <w:rPr>
          <w:sz w:val="24"/>
          <w:szCs w:val="24"/>
        </w:rPr>
      </w:pPr>
      <w:r>
        <w:rPr>
          <w:sz w:val="24"/>
          <w:szCs w:val="24"/>
        </w:rPr>
        <w:t>Andrzej Gąsiorowski</w:t>
      </w:r>
    </w:p>
    <w:p w:rsidR="00AB42B4" w:rsidRDefault="00AB42B4" w:rsidP="00AB42B4">
      <w:pPr>
        <w:numPr>
          <w:ilvl w:val="0"/>
          <w:numId w:val="4"/>
        </w:numPr>
        <w:rPr>
          <w:sz w:val="24"/>
          <w:szCs w:val="24"/>
        </w:rPr>
      </w:pPr>
      <w:r>
        <w:rPr>
          <w:sz w:val="24"/>
          <w:szCs w:val="24"/>
        </w:rPr>
        <w:t>Kazimierz Drewek</w:t>
      </w:r>
    </w:p>
    <w:p w:rsidR="00AB42B4" w:rsidRDefault="00AB42B4" w:rsidP="00AB42B4">
      <w:pPr>
        <w:numPr>
          <w:ilvl w:val="0"/>
          <w:numId w:val="4"/>
        </w:numPr>
        <w:rPr>
          <w:sz w:val="24"/>
          <w:szCs w:val="24"/>
        </w:rPr>
      </w:pPr>
      <w:r>
        <w:rPr>
          <w:sz w:val="24"/>
          <w:szCs w:val="24"/>
        </w:rPr>
        <w:t>Sebastian Matthes</w:t>
      </w:r>
    </w:p>
    <w:p w:rsidR="00AB42B4" w:rsidRDefault="00AB42B4" w:rsidP="00AB42B4">
      <w:pPr>
        <w:numPr>
          <w:ilvl w:val="0"/>
          <w:numId w:val="4"/>
        </w:numPr>
        <w:rPr>
          <w:sz w:val="24"/>
          <w:szCs w:val="24"/>
        </w:rPr>
      </w:pPr>
      <w:proofErr w:type="spellStart"/>
      <w:r>
        <w:rPr>
          <w:sz w:val="24"/>
          <w:szCs w:val="24"/>
        </w:rPr>
        <w:t>Bogdam</w:t>
      </w:r>
      <w:proofErr w:type="spellEnd"/>
      <w:r>
        <w:rPr>
          <w:sz w:val="24"/>
          <w:szCs w:val="24"/>
        </w:rPr>
        <w:t xml:space="preserve"> </w:t>
      </w:r>
      <w:proofErr w:type="spellStart"/>
      <w:r>
        <w:rPr>
          <w:sz w:val="24"/>
          <w:szCs w:val="24"/>
        </w:rPr>
        <w:t>Tyloch</w:t>
      </w:r>
      <w:proofErr w:type="spellEnd"/>
    </w:p>
    <w:p w:rsidR="00AB42B4" w:rsidRDefault="00AB42B4" w:rsidP="00AB42B4">
      <w:pPr>
        <w:numPr>
          <w:ilvl w:val="0"/>
          <w:numId w:val="4"/>
        </w:numPr>
        <w:rPr>
          <w:sz w:val="24"/>
          <w:szCs w:val="24"/>
        </w:rPr>
      </w:pPr>
      <w:r>
        <w:rPr>
          <w:sz w:val="24"/>
          <w:szCs w:val="24"/>
        </w:rPr>
        <w:t xml:space="preserve">Marek </w:t>
      </w:r>
      <w:proofErr w:type="spellStart"/>
      <w:r>
        <w:rPr>
          <w:sz w:val="24"/>
          <w:szCs w:val="24"/>
        </w:rPr>
        <w:t>Szmaglinski</w:t>
      </w:r>
      <w:proofErr w:type="spellEnd"/>
    </w:p>
    <w:p w:rsidR="00AB42B4" w:rsidRDefault="00AB42B4" w:rsidP="00AB42B4">
      <w:pPr>
        <w:ind w:left="360"/>
        <w:rPr>
          <w:sz w:val="24"/>
          <w:szCs w:val="24"/>
        </w:rPr>
      </w:pPr>
    </w:p>
    <w:p w:rsidR="00AB42B4" w:rsidRPr="00915922" w:rsidRDefault="00AB42B4" w:rsidP="00AB42B4">
      <w:pPr>
        <w:ind w:firstLine="360"/>
        <w:rPr>
          <w:b/>
          <w:sz w:val="24"/>
          <w:szCs w:val="24"/>
        </w:rPr>
      </w:pPr>
      <w:r>
        <w:rPr>
          <w:b/>
          <w:sz w:val="24"/>
          <w:szCs w:val="24"/>
        </w:rPr>
        <w:t>Członkowie nieobecni:</w:t>
      </w:r>
    </w:p>
    <w:p w:rsidR="00AB42B4" w:rsidRDefault="00AB42B4" w:rsidP="00AB42B4">
      <w:pPr>
        <w:numPr>
          <w:ilvl w:val="0"/>
          <w:numId w:val="5"/>
        </w:numPr>
        <w:rPr>
          <w:sz w:val="24"/>
          <w:szCs w:val="24"/>
        </w:rPr>
      </w:pPr>
      <w:r>
        <w:rPr>
          <w:sz w:val="24"/>
          <w:szCs w:val="24"/>
        </w:rPr>
        <w:t>Kornelia Żywicka</w:t>
      </w:r>
      <w:r>
        <w:rPr>
          <w:sz w:val="24"/>
          <w:szCs w:val="24"/>
        </w:rPr>
        <w:tab/>
      </w:r>
      <w:r>
        <w:rPr>
          <w:sz w:val="24"/>
          <w:szCs w:val="24"/>
        </w:rPr>
        <w:tab/>
        <w:t>- usprawiedliwiona</w:t>
      </w:r>
    </w:p>
    <w:p w:rsidR="00AB42B4" w:rsidRPr="0020313F" w:rsidRDefault="00AB42B4" w:rsidP="00AB42B4">
      <w:pPr>
        <w:numPr>
          <w:ilvl w:val="0"/>
          <w:numId w:val="5"/>
        </w:numPr>
        <w:rPr>
          <w:sz w:val="24"/>
          <w:szCs w:val="24"/>
        </w:rPr>
      </w:pPr>
      <w:r>
        <w:rPr>
          <w:sz w:val="24"/>
          <w:szCs w:val="24"/>
        </w:rPr>
        <w:t>Renata Dąbrowska</w:t>
      </w:r>
      <w:r w:rsidRPr="0020313F">
        <w:rPr>
          <w:sz w:val="24"/>
          <w:szCs w:val="24"/>
        </w:rPr>
        <w:tab/>
      </w:r>
      <w:r w:rsidRPr="0020313F">
        <w:rPr>
          <w:sz w:val="24"/>
          <w:szCs w:val="24"/>
        </w:rPr>
        <w:tab/>
        <w:t>- usprawiedliwion</w:t>
      </w:r>
      <w:r>
        <w:rPr>
          <w:sz w:val="24"/>
          <w:szCs w:val="24"/>
        </w:rPr>
        <w:t>a</w:t>
      </w:r>
    </w:p>
    <w:p w:rsidR="00AB42B4" w:rsidRPr="00D5230F" w:rsidRDefault="00AB42B4" w:rsidP="00AB42B4">
      <w:pPr>
        <w:spacing w:before="120"/>
        <w:ind w:left="357"/>
        <w:rPr>
          <w:b/>
          <w:sz w:val="24"/>
          <w:szCs w:val="24"/>
        </w:rPr>
      </w:pPr>
      <w:r w:rsidRPr="00D5230F">
        <w:rPr>
          <w:b/>
          <w:sz w:val="24"/>
          <w:szCs w:val="24"/>
        </w:rPr>
        <w:t>Rada prawomocna do odbycia posiedzenia.</w:t>
      </w:r>
    </w:p>
    <w:p w:rsidR="00AB42B4" w:rsidRDefault="00AB42B4" w:rsidP="00AB42B4">
      <w:pPr>
        <w:numPr>
          <w:ilvl w:val="0"/>
          <w:numId w:val="1"/>
        </w:numPr>
        <w:spacing w:before="120"/>
        <w:ind w:left="357" w:hanging="357"/>
        <w:rPr>
          <w:b/>
          <w:sz w:val="24"/>
          <w:szCs w:val="24"/>
        </w:rPr>
      </w:pPr>
      <w:r w:rsidRPr="00D5230F">
        <w:rPr>
          <w:b/>
          <w:sz w:val="24"/>
          <w:szCs w:val="24"/>
        </w:rPr>
        <w:t>spoza Rady:</w:t>
      </w:r>
    </w:p>
    <w:p w:rsidR="00AB42B4" w:rsidRDefault="00AB42B4" w:rsidP="00AB42B4">
      <w:pPr>
        <w:ind w:left="357"/>
        <w:rPr>
          <w:sz w:val="24"/>
          <w:szCs w:val="24"/>
        </w:rPr>
      </w:pPr>
      <w:r>
        <w:rPr>
          <w:sz w:val="24"/>
          <w:szCs w:val="24"/>
        </w:rPr>
        <w:t>1) Józef Skiba</w:t>
      </w:r>
      <w:r>
        <w:rPr>
          <w:sz w:val="24"/>
          <w:szCs w:val="24"/>
        </w:rPr>
        <w:tab/>
      </w:r>
      <w:r>
        <w:rPr>
          <w:sz w:val="24"/>
          <w:szCs w:val="24"/>
        </w:rPr>
        <w:tab/>
      </w:r>
      <w:r>
        <w:rPr>
          <w:sz w:val="24"/>
          <w:szCs w:val="24"/>
        </w:rPr>
        <w:tab/>
        <w:t>- Zastępca Przewodniczącego Rady Miejskiej</w:t>
      </w:r>
    </w:p>
    <w:p w:rsidR="00AB42B4" w:rsidRDefault="00AB42B4" w:rsidP="00AB42B4">
      <w:pPr>
        <w:ind w:left="357"/>
        <w:rPr>
          <w:sz w:val="24"/>
          <w:szCs w:val="24"/>
        </w:rPr>
      </w:pPr>
      <w:r>
        <w:rPr>
          <w:sz w:val="24"/>
          <w:szCs w:val="24"/>
        </w:rPr>
        <w:t xml:space="preserve">2) </w:t>
      </w:r>
      <w:proofErr w:type="spellStart"/>
      <w:r>
        <w:rPr>
          <w:sz w:val="24"/>
          <w:szCs w:val="24"/>
        </w:rPr>
        <w:t>Arseniusz</w:t>
      </w:r>
      <w:proofErr w:type="spellEnd"/>
      <w:r>
        <w:rPr>
          <w:sz w:val="24"/>
          <w:szCs w:val="24"/>
        </w:rPr>
        <w:t xml:space="preserve"> </w:t>
      </w:r>
      <w:proofErr w:type="spellStart"/>
      <w:r>
        <w:rPr>
          <w:sz w:val="24"/>
          <w:szCs w:val="24"/>
        </w:rPr>
        <w:t>Finster</w:t>
      </w:r>
      <w:proofErr w:type="spellEnd"/>
      <w:r>
        <w:rPr>
          <w:sz w:val="24"/>
          <w:szCs w:val="24"/>
        </w:rPr>
        <w:tab/>
      </w:r>
      <w:r>
        <w:rPr>
          <w:sz w:val="24"/>
          <w:szCs w:val="24"/>
        </w:rPr>
        <w:tab/>
        <w:t>- Burmistrz Miasta Chojnice</w:t>
      </w:r>
    </w:p>
    <w:p w:rsidR="00AB42B4" w:rsidRDefault="00AB42B4" w:rsidP="00AB42B4">
      <w:pPr>
        <w:ind w:left="357"/>
        <w:rPr>
          <w:sz w:val="24"/>
          <w:szCs w:val="24"/>
        </w:rPr>
      </w:pPr>
      <w:r>
        <w:rPr>
          <w:sz w:val="24"/>
          <w:szCs w:val="24"/>
        </w:rPr>
        <w:t xml:space="preserve">3) Andrzej </w:t>
      </w:r>
      <w:proofErr w:type="spellStart"/>
      <w:r>
        <w:rPr>
          <w:sz w:val="24"/>
          <w:szCs w:val="24"/>
        </w:rPr>
        <w:t>Ciemiński</w:t>
      </w:r>
      <w:proofErr w:type="spellEnd"/>
      <w:r>
        <w:rPr>
          <w:sz w:val="24"/>
          <w:szCs w:val="24"/>
        </w:rPr>
        <w:t xml:space="preserve"> </w:t>
      </w:r>
      <w:r>
        <w:rPr>
          <w:sz w:val="24"/>
          <w:szCs w:val="24"/>
        </w:rPr>
        <w:tab/>
      </w:r>
      <w:r>
        <w:rPr>
          <w:sz w:val="24"/>
          <w:szCs w:val="24"/>
        </w:rPr>
        <w:tab/>
        <w:t>- architekt miejski</w:t>
      </w:r>
    </w:p>
    <w:p w:rsidR="00AB42B4" w:rsidRDefault="00AB42B4" w:rsidP="00AB42B4">
      <w:pPr>
        <w:ind w:left="3540" w:hanging="3183"/>
        <w:rPr>
          <w:sz w:val="24"/>
          <w:szCs w:val="24"/>
        </w:rPr>
      </w:pPr>
      <w:r>
        <w:rPr>
          <w:sz w:val="24"/>
          <w:szCs w:val="24"/>
        </w:rPr>
        <w:t>4) Danuta Kurek</w:t>
      </w:r>
      <w:r>
        <w:rPr>
          <w:sz w:val="24"/>
          <w:szCs w:val="24"/>
        </w:rPr>
        <w:tab/>
        <w:t xml:space="preserve">- inspektor Referatu ds. Architektury Miejskiej </w:t>
      </w:r>
      <w:r>
        <w:rPr>
          <w:sz w:val="24"/>
          <w:szCs w:val="24"/>
        </w:rPr>
        <w:br/>
        <w:t xml:space="preserve">  i Konserwacji Zabytków</w:t>
      </w:r>
    </w:p>
    <w:p w:rsidR="00AB42B4" w:rsidRDefault="00AB42B4" w:rsidP="00AB42B4">
      <w:pPr>
        <w:tabs>
          <w:tab w:val="left" w:pos="3544"/>
        </w:tabs>
        <w:ind w:left="3686" w:hanging="3260"/>
        <w:rPr>
          <w:sz w:val="24"/>
          <w:szCs w:val="24"/>
        </w:rPr>
      </w:pPr>
      <w:r>
        <w:rPr>
          <w:sz w:val="24"/>
          <w:szCs w:val="24"/>
        </w:rPr>
        <w:t xml:space="preserve">5) Grażyna </w:t>
      </w:r>
      <w:proofErr w:type="spellStart"/>
      <w:r>
        <w:rPr>
          <w:sz w:val="24"/>
          <w:szCs w:val="24"/>
        </w:rPr>
        <w:t>Nowajczyk</w:t>
      </w:r>
      <w:proofErr w:type="spellEnd"/>
      <w:r>
        <w:rPr>
          <w:sz w:val="24"/>
          <w:szCs w:val="24"/>
        </w:rPr>
        <w:tab/>
        <w:t>- podinspektor Wydziału Gospodarowania Nieruchomościami</w:t>
      </w:r>
    </w:p>
    <w:p w:rsidR="00AB42B4" w:rsidRDefault="00AB42B4" w:rsidP="00AB42B4">
      <w:pPr>
        <w:ind w:left="357"/>
        <w:rPr>
          <w:sz w:val="24"/>
          <w:szCs w:val="24"/>
        </w:rPr>
      </w:pPr>
    </w:p>
    <w:p w:rsidR="00AB42B4" w:rsidRPr="00D5230F" w:rsidRDefault="00AB42B4" w:rsidP="00AB42B4">
      <w:pPr>
        <w:spacing w:before="120"/>
        <w:jc w:val="both"/>
        <w:rPr>
          <w:sz w:val="24"/>
          <w:szCs w:val="24"/>
        </w:rPr>
      </w:pPr>
      <w:r>
        <w:rPr>
          <w:sz w:val="24"/>
          <w:szCs w:val="24"/>
        </w:rPr>
        <w:t xml:space="preserve">Posiedzenie </w:t>
      </w:r>
      <w:r w:rsidRPr="00D5230F">
        <w:rPr>
          <w:sz w:val="24"/>
          <w:szCs w:val="24"/>
        </w:rPr>
        <w:t xml:space="preserve">otworzył </w:t>
      </w:r>
      <w:r>
        <w:rPr>
          <w:sz w:val="24"/>
          <w:szCs w:val="24"/>
        </w:rPr>
        <w:t xml:space="preserve">Zastępca Przewodniczącego </w:t>
      </w:r>
      <w:r w:rsidRPr="00D5230F">
        <w:rPr>
          <w:sz w:val="24"/>
          <w:szCs w:val="24"/>
        </w:rPr>
        <w:t xml:space="preserve">Rady Miejskiej </w:t>
      </w:r>
      <w:r>
        <w:rPr>
          <w:sz w:val="24"/>
          <w:szCs w:val="24"/>
        </w:rPr>
        <w:t xml:space="preserve">w Chojnicach Pan Józef Skiba, stwierdził quorum, powitał zebranych członków Rady i gości oraz </w:t>
      </w:r>
      <w:r w:rsidRPr="00D5230F">
        <w:rPr>
          <w:sz w:val="24"/>
          <w:szCs w:val="24"/>
        </w:rPr>
        <w:t>zaproponował</w:t>
      </w:r>
      <w:r>
        <w:rPr>
          <w:sz w:val="24"/>
          <w:szCs w:val="24"/>
        </w:rPr>
        <w:t xml:space="preserve"> </w:t>
      </w:r>
      <w:r w:rsidRPr="00D5230F">
        <w:rPr>
          <w:sz w:val="24"/>
          <w:szCs w:val="24"/>
        </w:rPr>
        <w:t>następujący porządek posiedzenia:</w:t>
      </w:r>
    </w:p>
    <w:p w:rsidR="00AB42B4" w:rsidRPr="00D5230F" w:rsidRDefault="00AB42B4" w:rsidP="00AB42B4">
      <w:pPr>
        <w:numPr>
          <w:ilvl w:val="0"/>
          <w:numId w:val="3"/>
        </w:numPr>
        <w:jc w:val="both"/>
        <w:rPr>
          <w:sz w:val="24"/>
          <w:szCs w:val="24"/>
        </w:rPr>
      </w:pPr>
      <w:r w:rsidRPr="00D5230F">
        <w:rPr>
          <w:sz w:val="24"/>
          <w:szCs w:val="24"/>
        </w:rPr>
        <w:t>Analiza i opiniowanie materiału sesyjnego</w:t>
      </w:r>
      <w:r>
        <w:rPr>
          <w:sz w:val="24"/>
          <w:szCs w:val="24"/>
        </w:rPr>
        <w:t>.</w:t>
      </w:r>
      <w:r w:rsidRPr="00D5230F">
        <w:rPr>
          <w:sz w:val="24"/>
          <w:szCs w:val="24"/>
        </w:rPr>
        <w:t xml:space="preserve"> </w:t>
      </w:r>
    </w:p>
    <w:p w:rsidR="00AB42B4" w:rsidRPr="00D5230F" w:rsidRDefault="00AB42B4" w:rsidP="00AB42B4">
      <w:pPr>
        <w:numPr>
          <w:ilvl w:val="0"/>
          <w:numId w:val="3"/>
        </w:numPr>
        <w:jc w:val="both"/>
        <w:rPr>
          <w:sz w:val="24"/>
          <w:szCs w:val="24"/>
        </w:rPr>
      </w:pPr>
      <w:r>
        <w:rPr>
          <w:sz w:val="24"/>
          <w:szCs w:val="24"/>
        </w:rPr>
        <w:t>Rozpatrywanie s</w:t>
      </w:r>
      <w:r w:rsidRPr="00D5230F">
        <w:rPr>
          <w:sz w:val="24"/>
          <w:szCs w:val="24"/>
        </w:rPr>
        <w:t>praw bieżąc</w:t>
      </w:r>
      <w:r>
        <w:rPr>
          <w:sz w:val="24"/>
          <w:szCs w:val="24"/>
        </w:rPr>
        <w:t>ych,</w:t>
      </w:r>
      <w:r w:rsidRPr="00D5230F">
        <w:rPr>
          <w:sz w:val="24"/>
          <w:szCs w:val="24"/>
        </w:rPr>
        <w:t xml:space="preserve"> </w:t>
      </w:r>
    </w:p>
    <w:p w:rsidR="00AB42B4" w:rsidRPr="005E3A06" w:rsidRDefault="00AB42B4" w:rsidP="00AB42B4">
      <w:pPr>
        <w:jc w:val="both"/>
        <w:rPr>
          <w:i/>
          <w:sz w:val="24"/>
          <w:szCs w:val="24"/>
        </w:rPr>
      </w:pPr>
      <w:r>
        <w:rPr>
          <w:sz w:val="24"/>
          <w:szCs w:val="24"/>
        </w:rPr>
        <w:t xml:space="preserve"> który został przyjęty jednogłośnie.</w:t>
      </w:r>
    </w:p>
    <w:p w:rsidR="00AB42B4" w:rsidRPr="00B647BB" w:rsidRDefault="00AB42B4" w:rsidP="00AB42B4">
      <w:pPr>
        <w:spacing w:before="240"/>
        <w:jc w:val="both"/>
        <w:rPr>
          <w:b/>
          <w:sz w:val="24"/>
          <w:szCs w:val="24"/>
          <w:u w:val="single"/>
        </w:rPr>
      </w:pPr>
      <w:r w:rsidRPr="00B647BB">
        <w:rPr>
          <w:b/>
          <w:sz w:val="24"/>
          <w:szCs w:val="24"/>
          <w:u w:val="single"/>
        </w:rPr>
        <w:t>Ad. 1</w:t>
      </w:r>
    </w:p>
    <w:p w:rsidR="00AB42B4" w:rsidRDefault="00AB42B4" w:rsidP="00AB42B4">
      <w:pPr>
        <w:spacing w:before="240"/>
        <w:jc w:val="both"/>
        <w:rPr>
          <w:sz w:val="24"/>
          <w:szCs w:val="24"/>
        </w:rPr>
      </w:pPr>
      <w:r>
        <w:rPr>
          <w:b/>
          <w:sz w:val="24"/>
          <w:szCs w:val="24"/>
        </w:rPr>
        <w:t>Z-ca Przewodniczącego RM Józef Skiba –</w:t>
      </w:r>
      <w:r w:rsidRPr="001F12E2">
        <w:rPr>
          <w:sz w:val="24"/>
          <w:szCs w:val="24"/>
        </w:rPr>
        <w:t xml:space="preserve"> </w:t>
      </w:r>
      <w:r>
        <w:rPr>
          <w:sz w:val="24"/>
          <w:szCs w:val="24"/>
        </w:rPr>
        <w:t>materiały sesyjne Państwo otrzymaliście. Czy są jakieś pytania odnośnie materiału sesyjnego? Proszę bardzo Pan Andrzej Gąsiorowski.</w:t>
      </w:r>
    </w:p>
    <w:p w:rsidR="00AB42B4" w:rsidRDefault="00AB42B4" w:rsidP="00AB42B4">
      <w:pPr>
        <w:numPr>
          <w:ilvl w:val="0"/>
          <w:numId w:val="2"/>
        </w:numPr>
        <w:spacing w:before="240"/>
        <w:ind w:left="351" w:hanging="357"/>
        <w:jc w:val="both"/>
        <w:rPr>
          <w:sz w:val="24"/>
          <w:szCs w:val="24"/>
        </w:rPr>
      </w:pPr>
      <w:r w:rsidRPr="00952832">
        <w:rPr>
          <w:b/>
          <w:sz w:val="24"/>
          <w:szCs w:val="24"/>
        </w:rPr>
        <w:t>Pan Andrzej Gąsiorowski</w:t>
      </w:r>
      <w:r>
        <w:rPr>
          <w:sz w:val="24"/>
          <w:szCs w:val="24"/>
        </w:rPr>
        <w:t xml:space="preserve"> – ja mam pytanie. Mamy jakieś dwie ulice Ustronne </w:t>
      </w:r>
      <w:r>
        <w:rPr>
          <w:sz w:val="24"/>
          <w:szCs w:val="24"/>
        </w:rPr>
        <w:br/>
        <w:t>w Chojnicach? Mamy plan zagospodarowania terenu przy ul.</w:t>
      </w:r>
      <w:r w:rsidR="00956361">
        <w:rPr>
          <w:sz w:val="24"/>
          <w:szCs w:val="24"/>
        </w:rPr>
        <w:t xml:space="preserve"> </w:t>
      </w:r>
      <w:r>
        <w:rPr>
          <w:sz w:val="24"/>
          <w:szCs w:val="24"/>
        </w:rPr>
        <w:t xml:space="preserve">Bytowskiej: </w:t>
      </w:r>
      <w:r w:rsidRPr="0046195E">
        <w:rPr>
          <w:i/>
          <w:sz w:val="24"/>
          <w:szCs w:val="24"/>
        </w:rPr>
        <w:t>przed podjęciem uchwały o przystąpieniu do opracowania miejscowego planu zagospodarowania przestrzennego terenu w rejonie ulicy Ustronnej</w:t>
      </w:r>
      <w:r>
        <w:rPr>
          <w:sz w:val="24"/>
          <w:szCs w:val="24"/>
        </w:rPr>
        <w:t>. O ile wiem ul. Ustronna to jest po drugiej stronie miasta, co ma wspólnego z ul. Bytowską ul. Ustronna? Ustronna jest w okolicy zakładu p. Gintera. A co ma z Bytowską wspólnego ul. Ustronna, że się w uzasadnieniu podaje, że w rejonie ul. Ustronnej, dlatego trzeba plan ustalić.</w:t>
      </w:r>
    </w:p>
    <w:p w:rsidR="00AB42B4" w:rsidRDefault="00AB42B4" w:rsidP="00AB42B4">
      <w:pPr>
        <w:spacing w:before="240"/>
        <w:ind w:left="-6"/>
        <w:jc w:val="both"/>
        <w:rPr>
          <w:sz w:val="24"/>
          <w:szCs w:val="24"/>
        </w:rPr>
      </w:pPr>
      <w:r>
        <w:rPr>
          <w:b/>
          <w:sz w:val="24"/>
          <w:szCs w:val="24"/>
        </w:rPr>
        <w:t xml:space="preserve">Z-ca Przewodniczącego RM Józef Skiba – </w:t>
      </w:r>
      <w:r w:rsidRPr="007B111D">
        <w:rPr>
          <w:sz w:val="24"/>
          <w:szCs w:val="24"/>
        </w:rPr>
        <w:t>ja myślę, że to pomyłka jest.</w:t>
      </w:r>
    </w:p>
    <w:p w:rsidR="00AB42B4" w:rsidRDefault="00AB42B4" w:rsidP="00AB42B4">
      <w:pPr>
        <w:numPr>
          <w:ilvl w:val="0"/>
          <w:numId w:val="2"/>
        </w:numPr>
        <w:spacing w:before="240"/>
        <w:ind w:left="351" w:hanging="357"/>
        <w:jc w:val="both"/>
        <w:rPr>
          <w:sz w:val="24"/>
          <w:szCs w:val="24"/>
        </w:rPr>
      </w:pPr>
      <w:r w:rsidRPr="00952832">
        <w:rPr>
          <w:b/>
          <w:sz w:val="24"/>
          <w:szCs w:val="24"/>
        </w:rPr>
        <w:lastRenderedPageBreak/>
        <w:t>Pan Andrzej Gąsiorowski</w:t>
      </w:r>
      <w:r>
        <w:rPr>
          <w:sz w:val="24"/>
          <w:szCs w:val="24"/>
        </w:rPr>
        <w:t xml:space="preserve"> – może Stroma? Nie wiem. Ja nie chcę dywagować, ale jest błąd i trzeba go naprawić jeszcze przed sesją, żeby nie wprowadzać w błąd.</w:t>
      </w:r>
    </w:p>
    <w:p w:rsidR="00AB42B4" w:rsidRDefault="00AB42B4" w:rsidP="00AB42B4">
      <w:pPr>
        <w:spacing w:before="240"/>
        <w:ind w:left="-6"/>
        <w:jc w:val="both"/>
        <w:rPr>
          <w:sz w:val="24"/>
          <w:szCs w:val="24"/>
        </w:rPr>
      </w:pPr>
      <w:r>
        <w:rPr>
          <w:b/>
          <w:sz w:val="24"/>
          <w:szCs w:val="24"/>
        </w:rPr>
        <w:t xml:space="preserve">Z-ca Przewodniczącego RM Józef Skiba </w:t>
      </w:r>
      <w:r w:rsidRPr="00B027A1">
        <w:rPr>
          <w:sz w:val="24"/>
          <w:szCs w:val="24"/>
        </w:rPr>
        <w:t>– ale Stroma też nie.</w:t>
      </w:r>
    </w:p>
    <w:p w:rsidR="00AB42B4" w:rsidRDefault="00AB42B4" w:rsidP="00AB42B4">
      <w:pPr>
        <w:numPr>
          <w:ilvl w:val="0"/>
          <w:numId w:val="2"/>
        </w:numPr>
        <w:spacing w:before="240"/>
        <w:ind w:left="351" w:hanging="357"/>
        <w:jc w:val="both"/>
        <w:rPr>
          <w:sz w:val="24"/>
          <w:szCs w:val="24"/>
        </w:rPr>
      </w:pPr>
      <w:r w:rsidRPr="00952832">
        <w:rPr>
          <w:b/>
          <w:sz w:val="24"/>
          <w:szCs w:val="24"/>
        </w:rPr>
        <w:t>Pan Andrzej Gąsiorowski</w:t>
      </w:r>
      <w:r>
        <w:rPr>
          <w:sz w:val="24"/>
          <w:szCs w:val="24"/>
        </w:rPr>
        <w:t xml:space="preserve"> – nie wiem jaka. Weterynaryjna? Nie wiem.</w:t>
      </w:r>
    </w:p>
    <w:p w:rsidR="00AB42B4" w:rsidRPr="00B027A1" w:rsidRDefault="00AB42B4" w:rsidP="00AB42B4">
      <w:pPr>
        <w:spacing w:before="240"/>
        <w:ind w:left="-6"/>
        <w:jc w:val="both"/>
        <w:rPr>
          <w:sz w:val="24"/>
          <w:szCs w:val="24"/>
        </w:rPr>
      </w:pPr>
      <w:r>
        <w:rPr>
          <w:b/>
          <w:sz w:val="24"/>
          <w:szCs w:val="24"/>
        </w:rPr>
        <w:t>Z-ca Przewodniczącego RM Józef Skiba</w:t>
      </w:r>
      <w:r>
        <w:rPr>
          <w:sz w:val="24"/>
          <w:szCs w:val="24"/>
        </w:rPr>
        <w:t xml:space="preserve"> – dobrze, to zaraz to wyjaśnimy. Czy jeszcze jakieś sprawy związane z materiałem sesyjnym? Nie. To uważam, że przyjmujemy do wiadomości, tak?</w:t>
      </w:r>
    </w:p>
    <w:p w:rsidR="00AB42B4" w:rsidRDefault="00AB42B4" w:rsidP="00AB42B4">
      <w:pPr>
        <w:spacing w:before="240"/>
        <w:ind w:left="-6"/>
        <w:jc w:val="both"/>
        <w:rPr>
          <w:b/>
          <w:sz w:val="24"/>
          <w:szCs w:val="24"/>
        </w:rPr>
      </w:pPr>
      <w:r>
        <w:rPr>
          <w:b/>
          <w:sz w:val="24"/>
          <w:szCs w:val="24"/>
        </w:rPr>
        <w:t>Rada Samorządów Osiedlowych przyjęła do wiadomości:</w:t>
      </w:r>
    </w:p>
    <w:p w:rsidR="00AB42B4" w:rsidRPr="004834B0" w:rsidRDefault="00AB42B4" w:rsidP="00AB42B4">
      <w:pPr>
        <w:numPr>
          <w:ilvl w:val="0"/>
          <w:numId w:val="6"/>
        </w:numPr>
        <w:jc w:val="both"/>
        <w:rPr>
          <w:b/>
          <w:sz w:val="24"/>
          <w:szCs w:val="24"/>
        </w:rPr>
      </w:pPr>
      <w:r>
        <w:rPr>
          <w:b/>
          <w:sz w:val="24"/>
          <w:szCs w:val="24"/>
        </w:rPr>
        <w:t>p</w:t>
      </w:r>
      <w:r w:rsidRPr="004834B0">
        <w:rPr>
          <w:b/>
          <w:sz w:val="24"/>
          <w:szCs w:val="24"/>
        </w:rPr>
        <w:t>rojekt uchwały w sprawie zmian w budżecie miasta Chojnice na 2017 r.,</w:t>
      </w:r>
    </w:p>
    <w:p w:rsidR="00AB42B4" w:rsidRPr="004834B0" w:rsidRDefault="00AB42B4" w:rsidP="00AB42B4">
      <w:pPr>
        <w:numPr>
          <w:ilvl w:val="0"/>
          <w:numId w:val="6"/>
        </w:numPr>
        <w:jc w:val="both"/>
        <w:rPr>
          <w:b/>
          <w:sz w:val="24"/>
          <w:szCs w:val="24"/>
        </w:rPr>
      </w:pPr>
      <w:r w:rsidRPr="004834B0">
        <w:rPr>
          <w:b/>
          <w:sz w:val="24"/>
          <w:szCs w:val="24"/>
        </w:rPr>
        <w:t>projekt uchwały w sprawie zmiany wieloletniej prognozy finansowej</w:t>
      </w:r>
      <w:r>
        <w:rPr>
          <w:b/>
          <w:sz w:val="24"/>
          <w:szCs w:val="24"/>
        </w:rPr>
        <w:t xml:space="preserve"> na lata 2017 </w:t>
      </w:r>
      <w:r>
        <w:rPr>
          <w:b/>
          <w:sz w:val="24"/>
          <w:szCs w:val="24"/>
        </w:rPr>
        <w:br/>
        <w:t xml:space="preserve">do 2027 </w:t>
      </w:r>
      <w:r w:rsidRPr="004834B0">
        <w:rPr>
          <w:b/>
          <w:sz w:val="24"/>
          <w:szCs w:val="24"/>
        </w:rPr>
        <w:t>r.,</w:t>
      </w:r>
    </w:p>
    <w:p w:rsidR="00AB42B4" w:rsidRPr="004834B0" w:rsidRDefault="00AB42B4" w:rsidP="00AB42B4">
      <w:pPr>
        <w:numPr>
          <w:ilvl w:val="0"/>
          <w:numId w:val="6"/>
        </w:numPr>
        <w:jc w:val="both"/>
        <w:rPr>
          <w:b/>
          <w:sz w:val="24"/>
          <w:szCs w:val="24"/>
        </w:rPr>
      </w:pPr>
      <w:r w:rsidRPr="004834B0">
        <w:rPr>
          <w:b/>
          <w:sz w:val="24"/>
          <w:szCs w:val="24"/>
        </w:rPr>
        <w:t>projekt uchwały w sprawie planu potrzeb w zakresie wykonywania prac społecznie użytecznych na rok 2017,</w:t>
      </w:r>
    </w:p>
    <w:p w:rsidR="00AB42B4" w:rsidRPr="004834B0" w:rsidRDefault="00AB42B4" w:rsidP="00AB42B4">
      <w:pPr>
        <w:numPr>
          <w:ilvl w:val="0"/>
          <w:numId w:val="6"/>
        </w:numPr>
        <w:jc w:val="both"/>
        <w:rPr>
          <w:b/>
          <w:sz w:val="24"/>
          <w:szCs w:val="24"/>
        </w:rPr>
      </w:pPr>
      <w:r w:rsidRPr="004834B0">
        <w:rPr>
          <w:b/>
          <w:sz w:val="24"/>
          <w:szCs w:val="24"/>
        </w:rPr>
        <w:t xml:space="preserve">projekt uchwały zmieniającej uchwałę Nr XXVI/295/16 Rady Miejskiej w Chojnicach </w:t>
      </w:r>
      <w:r>
        <w:rPr>
          <w:b/>
          <w:sz w:val="24"/>
          <w:szCs w:val="24"/>
        </w:rPr>
        <w:br/>
      </w:r>
      <w:r w:rsidRPr="004834B0">
        <w:rPr>
          <w:b/>
          <w:sz w:val="24"/>
          <w:szCs w:val="24"/>
        </w:rPr>
        <w:t xml:space="preserve">z dnia 28 listopada 2016r. w sprawie przyjęcia programu współpracy Gminy Miejskiej Chojnice w 2017 roku z organizacjami pozarządowymi i podmiotami, o których mowa w art. 3 ust. 3 ustawy z dnia 24 kwietnia 2003r. o działalności pożytku publicznego </w:t>
      </w:r>
      <w:r>
        <w:rPr>
          <w:b/>
          <w:sz w:val="24"/>
          <w:szCs w:val="24"/>
        </w:rPr>
        <w:br/>
      </w:r>
      <w:r w:rsidRPr="004834B0">
        <w:rPr>
          <w:b/>
          <w:sz w:val="24"/>
          <w:szCs w:val="24"/>
        </w:rPr>
        <w:t>i o wolontariacie,</w:t>
      </w:r>
    </w:p>
    <w:p w:rsidR="00AB42B4" w:rsidRPr="004834B0" w:rsidRDefault="00AB42B4" w:rsidP="00AB42B4">
      <w:pPr>
        <w:numPr>
          <w:ilvl w:val="0"/>
          <w:numId w:val="6"/>
        </w:numPr>
        <w:jc w:val="both"/>
        <w:rPr>
          <w:b/>
          <w:sz w:val="24"/>
          <w:szCs w:val="24"/>
        </w:rPr>
      </w:pPr>
      <w:r w:rsidRPr="004834B0">
        <w:rPr>
          <w:b/>
          <w:sz w:val="24"/>
          <w:szCs w:val="24"/>
        </w:rPr>
        <w:t>projekt uchwały w sprawie ustalenia opłat za świadczenia udzielane przez przedszkola publiczne i oddziały przedszkolne prowadzone przez Gminę Miejską Chojnice,</w:t>
      </w:r>
    </w:p>
    <w:p w:rsidR="00AB42B4" w:rsidRPr="004834B0" w:rsidRDefault="00AB42B4" w:rsidP="00AB42B4">
      <w:pPr>
        <w:numPr>
          <w:ilvl w:val="0"/>
          <w:numId w:val="6"/>
        </w:numPr>
        <w:jc w:val="both"/>
        <w:rPr>
          <w:b/>
          <w:sz w:val="24"/>
          <w:szCs w:val="24"/>
        </w:rPr>
      </w:pPr>
      <w:r w:rsidRPr="004834B0">
        <w:rPr>
          <w:b/>
          <w:sz w:val="24"/>
          <w:szCs w:val="24"/>
        </w:rPr>
        <w:t>projekt uchwały w sprawie ustalenia regulaminu określającego tryb i kryteria przyznawania nagród dla nauczycieli ze specjalnego funduszu nagród,</w:t>
      </w:r>
    </w:p>
    <w:p w:rsidR="00AB42B4" w:rsidRPr="004834B0" w:rsidRDefault="00AB42B4" w:rsidP="00AB42B4">
      <w:pPr>
        <w:numPr>
          <w:ilvl w:val="0"/>
          <w:numId w:val="6"/>
        </w:numPr>
        <w:jc w:val="both"/>
        <w:rPr>
          <w:b/>
          <w:sz w:val="24"/>
          <w:szCs w:val="24"/>
        </w:rPr>
      </w:pPr>
      <w:r w:rsidRPr="004834B0">
        <w:rPr>
          <w:b/>
          <w:sz w:val="24"/>
          <w:szCs w:val="24"/>
        </w:rPr>
        <w:t>projekt uchwały w sprawie zasad wyznaczania składu oraz zasad działania Komitetu Rewitalizacji,</w:t>
      </w:r>
    </w:p>
    <w:p w:rsidR="00AB42B4" w:rsidRPr="004834B0" w:rsidRDefault="00AB42B4" w:rsidP="00AB42B4">
      <w:pPr>
        <w:numPr>
          <w:ilvl w:val="0"/>
          <w:numId w:val="6"/>
        </w:numPr>
        <w:jc w:val="both"/>
        <w:rPr>
          <w:b/>
          <w:sz w:val="24"/>
          <w:szCs w:val="24"/>
        </w:rPr>
      </w:pPr>
      <w:r w:rsidRPr="004834B0">
        <w:rPr>
          <w:b/>
          <w:sz w:val="24"/>
          <w:szCs w:val="24"/>
        </w:rPr>
        <w:t>projekt uchwały w sprawie przystąpienia do sporządzenia miejscowego planu zagospodarowania przestrzennego terenu przy ulicy Bytowskiej w Chojnicach,</w:t>
      </w:r>
    </w:p>
    <w:p w:rsidR="00AB42B4" w:rsidRPr="004834B0" w:rsidRDefault="00AB42B4" w:rsidP="00AB42B4">
      <w:pPr>
        <w:numPr>
          <w:ilvl w:val="0"/>
          <w:numId w:val="6"/>
        </w:numPr>
        <w:jc w:val="both"/>
        <w:rPr>
          <w:b/>
          <w:sz w:val="24"/>
          <w:szCs w:val="24"/>
        </w:rPr>
      </w:pPr>
      <w:r w:rsidRPr="004834B0">
        <w:rPr>
          <w:b/>
          <w:sz w:val="24"/>
          <w:szCs w:val="24"/>
        </w:rPr>
        <w:t xml:space="preserve">projekt uchwały w sprawie przystąpienia do sporządzenia miejscowego planu zagospodarowania przestrzennego terenu w rejonie ulic Gryfa Pomorskiego </w:t>
      </w:r>
      <w:r>
        <w:rPr>
          <w:b/>
          <w:sz w:val="24"/>
          <w:szCs w:val="24"/>
        </w:rPr>
        <w:br/>
      </w:r>
      <w:r w:rsidRPr="004834B0">
        <w:rPr>
          <w:b/>
          <w:sz w:val="24"/>
          <w:szCs w:val="24"/>
        </w:rPr>
        <w:t>i Sybiraków w Chojnicach,</w:t>
      </w:r>
    </w:p>
    <w:p w:rsidR="00AB42B4" w:rsidRPr="004834B0" w:rsidRDefault="00AB42B4" w:rsidP="00AB42B4">
      <w:pPr>
        <w:numPr>
          <w:ilvl w:val="0"/>
          <w:numId w:val="6"/>
        </w:numPr>
        <w:jc w:val="both"/>
        <w:rPr>
          <w:b/>
          <w:sz w:val="24"/>
          <w:szCs w:val="24"/>
        </w:rPr>
      </w:pPr>
      <w:r w:rsidRPr="004834B0">
        <w:rPr>
          <w:b/>
          <w:sz w:val="24"/>
          <w:szCs w:val="24"/>
        </w:rPr>
        <w:t>projekt uchwały w sprawie przystąpienia do sporządzenia zmian w studium uwarunkowań i kierunków zagospodarowania przestrzennego miasta Chojnice,</w:t>
      </w:r>
    </w:p>
    <w:p w:rsidR="00AB42B4" w:rsidRPr="004834B0" w:rsidRDefault="00AB42B4" w:rsidP="00AB42B4">
      <w:pPr>
        <w:numPr>
          <w:ilvl w:val="0"/>
          <w:numId w:val="6"/>
        </w:numPr>
        <w:jc w:val="both"/>
        <w:rPr>
          <w:b/>
          <w:sz w:val="24"/>
          <w:szCs w:val="24"/>
        </w:rPr>
      </w:pPr>
      <w:r w:rsidRPr="004834B0">
        <w:rPr>
          <w:b/>
          <w:sz w:val="24"/>
          <w:szCs w:val="24"/>
        </w:rPr>
        <w:t>projekt uchwały w sprawie zbycia nieruchomości.</w:t>
      </w:r>
    </w:p>
    <w:p w:rsidR="00AB42B4" w:rsidRPr="009944D4" w:rsidRDefault="00AB42B4" w:rsidP="00AB42B4">
      <w:pPr>
        <w:rPr>
          <w:sz w:val="24"/>
          <w:szCs w:val="24"/>
        </w:rPr>
      </w:pPr>
    </w:p>
    <w:p w:rsidR="00AB42B4" w:rsidRPr="005E57DB" w:rsidRDefault="00AB42B4" w:rsidP="00AB42B4">
      <w:pPr>
        <w:spacing w:before="240"/>
        <w:jc w:val="both"/>
        <w:rPr>
          <w:b/>
          <w:sz w:val="24"/>
          <w:szCs w:val="24"/>
          <w:u w:val="single"/>
        </w:rPr>
      </w:pPr>
      <w:r w:rsidRPr="005E57DB">
        <w:rPr>
          <w:b/>
          <w:sz w:val="24"/>
          <w:szCs w:val="24"/>
          <w:u w:val="single"/>
        </w:rPr>
        <w:t>Ad.2.</w:t>
      </w:r>
    </w:p>
    <w:p w:rsidR="00AB42B4" w:rsidRDefault="00AB42B4" w:rsidP="00AB42B4">
      <w:pPr>
        <w:spacing w:before="240"/>
        <w:ind w:left="-6"/>
        <w:jc w:val="both"/>
        <w:rPr>
          <w:sz w:val="24"/>
          <w:szCs w:val="24"/>
        </w:rPr>
      </w:pPr>
      <w:r>
        <w:rPr>
          <w:b/>
          <w:sz w:val="24"/>
          <w:szCs w:val="24"/>
        </w:rPr>
        <w:t>Z-ca Przewodniczącego RM Józef Skiba</w:t>
      </w:r>
      <w:r w:rsidRPr="00134974">
        <w:rPr>
          <w:sz w:val="24"/>
          <w:szCs w:val="24"/>
        </w:rPr>
        <w:t xml:space="preserve"> </w:t>
      </w:r>
      <w:r w:rsidRPr="003C47D9">
        <w:rPr>
          <w:sz w:val="24"/>
          <w:szCs w:val="24"/>
        </w:rPr>
        <w:t>– przechodzimy do</w:t>
      </w:r>
      <w:r>
        <w:rPr>
          <w:b/>
          <w:sz w:val="24"/>
          <w:szCs w:val="24"/>
        </w:rPr>
        <w:t xml:space="preserve"> </w:t>
      </w:r>
      <w:r>
        <w:rPr>
          <w:sz w:val="24"/>
          <w:szCs w:val="24"/>
        </w:rPr>
        <w:t xml:space="preserve">spraw bieżących. W sprawach bieżących chcieliście Państwo, aby na dzisiejsze posiedzenie zaprosić Pana </w:t>
      </w:r>
      <w:proofErr w:type="spellStart"/>
      <w:r>
        <w:rPr>
          <w:sz w:val="24"/>
          <w:szCs w:val="24"/>
        </w:rPr>
        <w:t>Ciemińskiego</w:t>
      </w:r>
      <w:proofErr w:type="spellEnd"/>
      <w:r>
        <w:rPr>
          <w:sz w:val="24"/>
          <w:szCs w:val="24"/>
        </w:rPr>
        <w:t xml:space="preserve"> </w:t>
      </w:r>
      <w:r>
        <w:rPr>
          <w:sz w:val="24"/>
          <w:szCs w:val="24"/>
        </w:rPr>
        <w:br/>
        <w:t xml:space="preserve">i dyrektorów. Z tego co wiem to już sprawy tych ogródków zostały rozwiązane. Dwudziestego trzeciego mają się odbyć przetargi i do końca maja ma być wykonane. Proszę bardzo Pan </w:t>
      </w:r>
      <w:proofErr w:type="spellStart"/>
      <w:r>
        <w:rPr>
          <w:sz w:val="24"/>
          <w:szCs w:val="24"/>
        </w:rPr>
        <w:t>Ciemiński</w:t>
      </w:r>
      <w:proofErr w:type="spellEnd"/>
      <w:r>
        <w:rPr>
          <w:sz w:val="24"/>
          <w:szCs w:val="24"/>
        </w:rPr>
        <w:t>.</w:t>
      </w:r>
    </w:p>
    <w:p w:rsidR="00AB42B4" w:rsidRDefault="00AB42B4" w:rsidP="00AB42B4">
      <w:pPr>
        <w:numPr>
          <w:ilvl w:val="0"/>
          <w:numId w:val="2"/>
        </w:numPr>
        <w:spacing w:before="240"/>
        <w:ind w:left="351" w:hanging="357"/>
        <w:jc w:val="both"/>
        <w:rPr>
          <w:sz w:val="24"/>
          <w:szCs w:val="24"/>
        </w:rPr>
      </w:pPr>
      <w:r>
        <w:rPr>
          <w:b/>
          <w:sz w:val="24"/>
          <w:szCs w:val="24"/>
        </w:rPr>
        <w:t xml:space="preserve">Pan Andrzej </w:t>
      </w:r>
      <w:proofErr w:type="spellStart"/>
      <w:r w:rsidRPr="00672485">
        <w:rPr>
          <w:b/>
          <w:sz w:val="24"/>
          <w:szCs w:val="24"/>
        </w:rPr>
        <w:t>Ciemiński</w:t>
      </w:r>
      <w:proofErr w:type="spellEnd"/>
      <w:r>
        <w:rPr>
          <w:sz w:val="24"/>
          <w:szCs w:val="24"/>
        </w:rPr>
        <w:t xml:space="preserve"> – w piątek został ogłoszony przetarg odnośnie budżetów obywatelskich na poszczególnych samorządach. Oprócz Samorządu Nr 9, gdzie tam będzie indywidualnie. Na dzisiaj jestem umówiony z Panem […]</w:t>
      </w:r>
      <w:r w:rsidRPr="009961C3">
        <w:rPr>
          <w:sz w:val="24"/>
          <w:szCs w:val="24"/>
        </w:rPr>
        <w:t>. Pokażemy teren</w:t>
      </w:r>
      <w:r>
        <w:rPr>
          <w:sz w:val="24"/>
          <w:szCs w:val="24"/>
        </w:rPr>
        <w:t xml:space="preserve">, gdzie to będzie montowane. Tak że na dzisiaj jestem umówiony. I jeszcze kwestia jest montażu stacji naprawy rowerów. To też w tym tygodniu, myślę, że będzie rozwiązane, jakieś spotkanie się odbędzie. Dokumentacja jest. Natomiast przetarg odbył się na pozostałe samorządy i generalnie środki w samorządzie, które były ogółem to jest 1.303.911,90. Natomiast wartość kosztorysowa ogółem robót i dostaw, łącznie ze spółdzielniami to jest 1.641.526,38, czyli </w:t>
      </w:r>
      <w:r>
        <w:rPr>
          <w:sz w:val="24"/>
          <w:szCs w:val="24"/>
        </w:rPr>
        <w:lastRenderedPageBreak/>
        <w:t>brakuje jakieś 367.000 zł. Ja my</w:t>
      </w:r>
      <w:r w:rsidR="00956361">
        <w:rPr>
          <w:sz w:val="24"/>
          <w:szCs w:val="24"/>
        </w:rPr>
        <w:t xml:space="preserve">ślę, że po przetargu będzie </w:t>
      </w:r>
      <w:r>
        <w:rPr>
          <w:sz w:val="24"/>
          <w:szCs w:val="24"/>
        </w:rPr>
        <w:t xml:space="preserve">to kwota zbliżona do tego, co jest wyjściowo. Tak że mam nadzieję, że uda się wszystko zrealizować. Wszystkie te zamierzenia, które były planowane, oprócz jednego, udało się zrealizować. Było to zgodnie </w:t>
      </w:r>
      <w:r w:rsidR="00956361">
        <w:rPr>
          <w:sz w:val="24"/>
          <w:szCs w:val="24"/>
        </w:rPr>
        <w:br/>
      </w:r>
      <w:r>
        <w:rPr>
          <w:sz w:val="24"/>
          <w:szCs w:val="24"/>
        </w:rPr>
        <w:t>z planami miejscowymi. N</w:t>
      </w:r>
      <w:r w:rsidR="00956361">
        <w:rPr>
          <w:sz w:val="24"/>
          <w:szCs w:val="24"/>
        </w:rPr>
        <w:t xml:space="preserve">a ul. Sybiraków, czyli </w:t>
      </w:r>
      <w:r>
        <w:rPr>
          <w:sz w:val="24"/>
          <w:szCs w:val="24"/>
        </w:rPr>
        <w:t xml:space="preserve">w Samorządzie Nr 10 trzeba zrobić zmiany planu miejscowego związanego z boiskiem do siatkówki. Było troszkę niedoczytania w tym momencie, było to troszeczkę inaczej zinterpretowane, no i będzie plan miejscowy </w:t>
      </w:r>
      <w:r w:rsidR="00956361">
        <w:rPr>
          <w:sz w:val="24"/>
          <w:szCs w:val="24"/>
        </w:rPr>
        <w:br/>
      </w:r>
      <w:r>
        <w:rPr>
          <w:sz w:val="24"/>
          <w:szCs w:val="24"/>
        </w:rPr>
        <w:t>w najbliższych miesiącach zmieniony, żebyśmy mogli potem to boisko do siatkówki zrealizować. Pozostałe, wszystko to, co zostało zamierzone było zgodne z planami miejscowymi, nie było sprzeciwów. W związku z tym jest wszystko w porządku.</w:t>
      </w:r>
    </w:p>
    <w:p w:rsidR="00AB42B4" w:rsidRDefault="00AB42B4" w:rsidP="00AB42B4">
      <w:pPr>
        <w:spacing w:before="240"/>
        <w:ind w:left="-6"/>
        <w:jc w:val="both"/>
        <w:rPr>
          <w:sz w:val="24"/>
          <w:szCs w:val="24"/>
        </w:rPr>
      </w:pPr>
      <w:r>
        <w:rPr>
          <w:b/>
          <w:sz w:val="24"/>
          <w:szCs w:val="24"/>
        </w:rPr>
        <w:t>Z-ca Przewodniczącego RM Józef Skiba</w:t>
      </w:r>
      <w:r w:rsidRPr="009464D2">
        <w:rPr>
          <w:sz w:val="24"/>
          <w:szCs w:val="24"/>
        </w:rPr>
        <w:t xml:space="preserve"> </w:t>
      </w:r>
      <w:r>
        <w:rPr>
          <w:sz w:val="24"/>
          <w:szCs w:val="24"/>
        </w:rPr>
        <w:t>–</w:t>
      </w:r>
      <w:r w:rsidRPr="006B2719">
        <w:rPr>
          <w:sz w:val="24"/>
          <w:szCs w:val="24"/>
        </w:rPr>
        <w:t xml:space="preserve"> dziękuję.</w:t>
      </w:r>
      <w:r>
        <w:rPr>
          <w:sz w:val="24"/>
          <w:szCs w:val="24"/>
        </w:rPr>
        <w:t xml:space="preserve"> Może na momencik przerwiemy. Witamy Panią Grażynę </w:t>
      </w:r>
      <w:proofErr w:type="spellStart"/>
      <w:r>
        <w:rPr>
          <w:sz w:val="24"/>
          <w:szCs w:val="24"/>
        </w:rPr>
        <w:t>Nowajczyk</w:t>
      </w:r>
      <w:proofErr w:type="spellEnd"/>
      <w:r>
        <w:rPr>
          <w:sz w:val="24"/>
          <w:szCs w:val="24"/>
        </w:rPr>
        <w:t>. Pan Andrzej Gąsiorowski ma do Pani pytanie.</w:t>
      </w:r>
    </w:p>
    <w:p w:rsidR="00AB42B4" w:rsidRDefault="00AB42B4" w:rsidP="00AB42B4">
      <w:pPr>
        <w:numPr>
          <w:ilvl w:val="0"/>
          <w:numId w:val="2"/>
        </w:numPr>
        <w:spacing w:before="240"/>
        <w:ind w:left="351" w:hanging="357"/>
        <w:jc w:val="both"/>
        <w:rPr>
          <w:sz w:val="24"/>
          <w:szCs w:val="24"/>
        </w:rPr>
      </w:pPr>
      <w:r w:rsidRPr="00952832">
        <w:rPr>
          <w:b/>
          <w:sz w:val="24"/>
          <w:szCs w:val="24"/>
        </w:rPr>
        <w:t>Pan Andrzej Gąsiorowski</w:t>
      </w:r>
      <w:r>
        <w:rPr>
          <w:sz w:val="24"/>
          <w:szCs w:val="24"/>
        </w:rPr>
        <w:t xml:space="preserve"> – mamy tutaj uchwałę w sprawie  przystąpienia do sporządzenia miejscowego planu zagospodarowania przestrzennego terenu przy ulicy Bytowskiej </w:t>
      </w:r>
      <w:r>
        <w:rPr>
          <w:sz w:val="24"/>
          <w:szCs w:val="24"/>
        </w:rPr>
        <w:br/>
        <w:t xml:space="preserve">w Chojnicach. A tutaj w uzasadnieniu się podaje, że: </w:t>
      </w:r>
      <w:r w:rsidRPr="009464D2">
        <w:rPr>
          <w:i/>
          <w:sz w:val="24"/>
          <w:szCs w:val="24"/>
        </w:rPr>
        <w:t xml:space="preserve">przed podjęciem uchwały </w:t>
      </w:r>
      <w:r>
        <w:rPr>
          <w:i/>
          <w:sz w:val="24"/>
          <w:szCs w:val="24"/>
        </w:rPr>
        <w:br/>
      </w:r>
      <w:r w:rsidRPr="009464D2">
        <w:rPr>
          <w:i/>
          <w:sz w:val="24"/>
          <w:szCs w:val="24"/>
        </w:rPr>
        <w:t>o przystąpieniu do opracowania miejscowego planu zagospodarowania przestrzennego terenu w rejonie ulicy Ustronnej w Chojnicach</w:t>
      </w:r>
      <w:r>
        <w:rPr>
          <w:sz w:val="24"/>
          <w:szCs w:val="24"/>
        </w:rPr>
        <w:t>. Bytowska a Ustronna to są dwa różne miejsca. Więc prośba żeby to skorygować, żeby do sesji to było już skorygowane, no bo to jest oczywisty błąd, bo to jest przecież po przeciwnej stronie miasta.</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Pani Grażyna </w:t>
      </w:r>
      <w:proofErr w:type="spellStart"/>
      <w:r w:rsidRPr="0046195E">
        <w:rPr>
          <w:b/>
          <w:sz w:val="24"/>
          <w:szCs w:val="24"/>
        </w:rPr>
        <w:t>Nowajczyk</w:t>
      </w:r>
      <w:proofErr w:type="spellEnd"/>
      <w:r>
        <w:rPr>
          <w:sz w:val="24"/>
          <w:szCs w:val="24"/>
        </w:rPr>
        <w:t xml:space="preserve"> – dobrze.</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dziękuję. Proszę bardzo, czy jakieś pytania do Pana </w:t>
      </w:r>
      <w:proofErr w:type="spellStart"/>
      <w:r>
        <w:rPr>
          <w:sz w:val="24"/>
          <w:szCs w:val="24"/>
        </w:rPr>
        <w:t>Ciemińskiego</w:t>
      </w:r>
      <w:proofErr w:type="spellEnd"/>
      <w:r>
        <w:rPr>
          <w:sz w:val="24"/>
          <w:szCs w:val="24"/>
        </w:rPr>
        <w:t>? Proszę Pani Danuta Kurek chciałaby jeszcze coś powiedzieć.</w:t>
      </w:r>
    </w:p>
    <w:p w:rsidR="00AB42B4" w:rsidRDefault="00AB42B4" w:rsidP="00AB42B4">
      <w:pPr>
        <w:numPr>
          <w:ilvl w:val="0"/>
          <w:numId w:val="2"/>
        </w:numPr>
        <w:spacing w:before="240"/>
        <w:ind w:left="351" w:hanging="357"/>
        <w:jc w:val="both"/>
        <w:rPr>
          <w:sz w:val="24"/>
          <w:szCs w:val="24"/>
        </w:rPr>
      </w:pPr>
      <w:r w:rsidRPr="0046195E">
        <w:rPr>
          <w:b/>
          <w:sz w:val="24"/>
          <w:szCs w:val="24"/>
        </w:rPr>
        <w:t>Pani Danuta Kurek</w:t>
      </w:r>
      <w:r>
        <w:rPr>
          <w:sz w:val="24"/>
          <w:szCs w:val="24"/>
        </w:rPr>
        <w:t xml:space="preserve"> – Pan Burmistrz jeszcze mówił, że jeżeli kwota byłaby jednak wyższa w wyniku przetargu to jest w stanie przesunąć środki ze swoich środków, tutaj budżetu miasta. Bo zależy mu, aby te place zabaw powstały.</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ponadto chciałbym powiedzieć, że były już pierwsze pytania odnośnie spółdzielni, tam na tą dostawę. W czwartek było pierwsze pytanie, odpowiedziałem. Dzisiaj rano dostałem drugie, już zostało odpisane. Tak że na bieżąco jest odpisywane.</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czy jeszcze ktoś ma jakieś pytania? Proszę Pan </w:t>
      </w:r>
      <w:proofErr w:type="spellStart"/>
      <w:r>
        <w:rPr>
          <w:sz w:val="24"/>
          <w:szCs w:val="24"/>
        </w:rPr>
        <w:t>Szmaglinski</w:t>
      </w:r>
      <w:proofErr w:type="spellEnd"/>
      <w:r>
        <w:rPr>
          <w:sz w:val="24"/>
          <w:szCs w:val="24"/>
        </w:rPr>
        <w:t>.</w:t>
      </w:r>
    </w:p>
    <w:p w:rsidR="00AB42B4" w:rsidRPr="00F61637" w:rsidRDefault="00AB42B4" w:rsidP="00AB42B4">
      <w:pPr>
        <w:numPr>
          <w:ilvl w:val="0"/>
          <w:numId w:val="2"/>
        </w:numPr>
        <w:spacing w:before="240"/>
        <w:ind w:left="351" w:hanging="357"/>
        <w:jc w:val="both"/>
        <w:rPr>
          <w:sz w:val="24"/>
          <w:szCs w:val="24"/>
        </w:rPr>
      </w:pPr>
      <w:r w:rsidRPr="0046195E">
        <w:rPr>
          <w:b/>
          <w:sz w:val="24"/>
          <w:szCs w:val="24"/>
        </w:rPr>
        <w:t xml:space="preserve">Pan Marek </w:t>
      </w:r>
      <w:proofErr w:type="spellStart"/>
      <w:r w:rsidRPr="0046195E">
        <w:rPr>
          <w:b/>
          <w:sz w:val="24"/>
          <w:szCs w:val="24"/>
        </w:rPr>
        <w:t>Szmaglinski</w:t>
      </w:r>
      <w:proofErr w:type="spellEnd"/>
      <w:r>
        <w:rPr>
          <w:sz w:val="24"/>
          <w:szCs w:val="24"/>
        </w:rPr>
        <w:t xml:space="preserve"> – mój Samorząd przekroczy tę kwotę, to prawda. Ale ja mam też problem tej natury, co tutaj rozmawialiśmy właśnie. Ten drugi plac zabaw na osiedlu Asnyka. Czy tutaj zostały podjęte działania o przydzielenie tej działki, o którą tutaj wnioskowaliśmy?</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znaczy, nie wiem, czy w tym budżecie. Na razie została podjęta decyzja o tym, że będzie przydzielone, no to tak. Decyzja jest jeżeli chodzi o przydział.</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Marek </w:t>
      </w:r>
      <w:proofErr w:type="spellStart"/>
      <w:r w:rsidRPr="0046195E">
        <w:rPr>
          <w:b/>
          <w:sz w:val="24"/>
          <w:szCs w:val="24"/>
        </w:rPr>
        <w:t>Szmaglinski</w:t>
      </w:r>
      <w:proofErr w:type="spellEnd"/>
      <w:r>
        <w:rPr>
          <w:sz w:val="24"/>
          <w:szCs w:val="24"/>
        </w:rPr>
        <w:t xml:space="preserve"> – dobrze, decyzja jest. Żebyśmy w tym kierunku poszli. Dziękuję bardzo.</w:t>
      </w:r>
    </w:p>
    <w:p w:rsidR="00AB42B4" w:rsidRDefault="00AB42B4" w:rsidP="00AB42B4">
      <w:pPr>
        <w:numPr>
          <w:ilvl w:val="0"/>
          <w:numId w:val="2"/>
        </w:numPr>
        <w:spacing w:before="240"/>
        <w:ind w:left="351" w:hanging="357"/>
        <w:jc w:val="both"/>
        <w:rPr>
          <w:sz w:val="24"/>
          <w:szCs w:val="24"/>
        </w:rPr>
      </w:pPr>
      <w:r w:rsidRPr="0046195E">
        <w:rPr>
          <w:b/>
          <w:sz w:val="24"/>
          <w:szCs w:val="24"/>
        </w:rPr>
        <w:t>Pan Edward Gabryś</w:t>
      </w:r>
      <w:r>
        <w:rPr>
          <w:sz w:val="24"/>
          <w:szCs w:val="24"/>
        </w:rPr>
        <w:t xml:space="preserve"> – zainteresowanie jest duże?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myślę, że tak. To będzie. Bo to już jakaś tam Pani przyjechała, </w:t>
      </w:r>
      <w:r>
        <w:rPr>
          <w:sz w:val="24"/>
          <w:szCs w:val="24"/>
        </w:rPr>
        <w:br/>
        <w:t xml:space="preserve">te zabawki ją interesują. Bo to jest kwota duża. Na pewno zainteresowanie będzie duże, a poza tym ja myślę, że te kwoty rzeczywiście zejdą. No, bo nawet jeżeli brałem pod uwagę, </w:t>
      </w:r>
      <w:r>
        <w:rPr>
          <w:sz w:val="24"/>
          <w:szCs w:val="24"/>
        </w:rPr>
        <w:lastRenderedPageBreak/>
        <w:t xml:space="preserve">dla przykładu, gdzieś tam są takie zabawki Dr </w:t>
      </w:r>
      <w:proofErr w:type="spellStart"/>
      <w:r>
        <w:rPr>
          <w:sz w:val="24"/>
          <w:szCs w:val="24"/>
        </w:rPr>
        <w:t>Spil</w:t>
      </w:r>
      <w:proofErr w:type="spellEnd"/>
      <w:r>
        <w:rPr>
          <w:sz w:val="24"/>
          <w:szCs w:val="24"/>
        </w:rPr>
        <w:t xml:space="preserve">, te takie ładne, które są na tym osiedlu. Gdzieś tam widziałem w Internecie, że jest kilka takich firm, które produkują takie same zabawki. Znaczy, jak to było kiedyś tam, powiedzmy, że to była dla nas nowość, to na dzień dzisiejszy jest już kilka firm, które produkują te zabawki, to robi konkurencję. </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no i przede wszystkim muszą mieć uprawnienia unijne?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no tak, zgadza się.</w:t>
      </w:r>
    </w:p>
    <w:p w:rsidR="00AB42B4" w:rsidRDefault="00AB42B4" w:rsidP="00AB42B4">
      <w:pPr>
        <w:numPr>
          <w:ilvl w:val="0"/>
          <w:numId w:val="2"/>
        </w:numPr>
        <w:spacing w:before="240"/>
        <w:ind w:left="351" w:hanging="357"/>
        <w:jc w:val="both"/>
        <w:rPr>
          <w:sz w:val="24"/>
          <w:szCs w:val="24"/>
        </w:rPr>
      </w:pPr>
      <w:r w:rsidRPr="0046195E">
        <w:rPr>
          <w:b/>
          <w:sz w:val="24"/>
          <w:szCs w:val="24"/>
        </w:rPr>
        <w:t>Pan Edward Gabryś</w:t>
      </w:r>
      <w:r>
        <w:rPr>
          <w:sz w:val="24"/>
          <w:szCs w:val="24"/>
        </w:rPr>
        <w:t xml:space="preserve"> – jaki to jest czas?</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realizacji?</w:t>
      </w:r>
    </w:p>
    <w:p w:rsidR="00AB42B4" w:rsidRDefault="00AB42B4" w:rsidP="00AB42B4">
      <w:pPr>
        <w:numPr>
          <w:ilvl w:val="0"/>
          <w:numId w:val="2"/>
        </w:numPr>
        <w:spacing w:before="240"/>
        <w:ind w:left="351" w:hanging="357"/>
        <w:jc w:val="both"/>
        <w:rPr>
          <w:sz w:val="24"/>
          <w:szCs w:val="24"/>
        </w:rPr>
      </w:pPr>
      <w:r w:rsidRPr="0046195E">
        <w:rPr>
          <w:b/>
          <w:sz w:val="24"/>
          <w:szCs w:val="24"/>
        </w:rPr>
        <w:t>Pan Edward Gabryś</w:t>
      </w:r>
      <w:r>
        <w:rPr>
          <w:sz w:val="24"/>
          <w:szCs w:val="24"/>
        </w:rPr>
        <w:t xml:space="preserve"> – nie, ten urzędowy czas przetargu. Ogłoszony?</w:t>
      </w:r>
    </w:p>
    <w:p w:rsidR="00AB42B4" w:rsidRDefault="00AB42B4" w:rsidP="00AB42B4">
      <w:pPr>
        <w:numPr>
          <w:ilvl w:val="0"/>
          <w:numId w:val="2"/>
        </w:numPr>
        <w:spacing w:before="240"/>
        <w:ind w:left="351" w:hanging="357"/>
        <w:jc w:val="both"/>
        <w:rPr>
          <w:sz w:val="24"/>
          <w:szCs w:val="24"/>
        </w:rPr>
      </w:pPr>
      <w:r w:rsidRPr="0046195E">
        <w:rPr>
          <w:b/>
          <w:sz w:val="24"/>
          <w:szCs w:val="24"/>
        </w:rPr>
        <w:t>Pani Danuta Kurek</w:t>
      </w:r>
      <w:r>
        <w:rPr>
          <w:sz w:val="24"/>
          <w:szCs w:val="24"/>
        </w:rPr>
        <w:t xml:space="preserve"> – przetarg jest dwudziestego trzeciego – otwarcie. Podpisanie umowy </w:t>
      </w:r>
      <w:r>
        <w:rPr>
          <w:sz w:val="24"/>
          <w:szCs w:val="24"/>
        </w:rPr>
        <w:br/>
        <w:t>z osobą, która wygra przetarg i realizacja.</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do 20 maja prace muszą być zrealizowane.</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tutaj chodzi Panu Przewodniczącemu o to, jaki jest termin np. na odwołania i na uprawomocnienie się przetargu.</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powiem szczerze, no nie chcę strzelać. Bo ja samej procedury przetargowej nie przygotowywałem, tylko właśnie wszystkie dokumenty do przetargu.</w:t>
      </w:r>
    </w:p>
    <w:p w:rsidR="00AB42B4" w:rsidRDefault="00AB42B4" w:rsidP="00AB42B4">
      <w:pPr>
        <w:numPr>
          <w:ilvl w:val="0"/>
          <w:numId w:val="2"/>
        </w:numPr>
        <w:spacing w:before="240"/>
        <w:ind w:left="351" w:hanging="357"/>
        <w:jc w:val="both"/>
        <w:rPr>
          <w:sz w:val="24"/>
          <w:szCs w:val="24"/>
        </w:rPr>
      </w:pPr>
      <w:r w:rsidRPr="0046195E">
        <w:rPr>
          <w:b/>
          <w:sz w:val="24"/>
          <w:szCs w:val="24"/>
        </w:rPr>
        <w:t>Pan Andrzej Gąsiorowski</w:t>
      </w:r>
      <w:r>
        <w:rPr>
          <w:sz w:val="24"/>
          <w:szCs w:val="24"/>
        </w:rPr>
        <w:t xml:space="preserve"> – jeśli ktoś się uprze i będzie chciał się odwoływać aż do centrali, to nam to się przedłuży w nieskończoność. No, bo to zanim rozstrzygną tam na górze, przy Urzędzie Zamówień Publicznych, no to może to trwać długo. Ale myślę, że takich sytuacji nie będzie.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z tym, że tu jest sytuacja dość prosta, bo to są zabawki. To są proste zadania. To nie są skomplikowane zadania.</w:t>
      </w:r>
    </w:p>
    <w:p w:rsidR="00AB42B4" w:rsidRDefault="00AB42B4" w:rsidP="00AB42B4">
      <w:pPr>
        <w:numPr>
          <w:ilvl w:val="0"/>
          <w:numId w:val="2"/>
        </w:numPr>
        <w:spacing w:before="240"/>
        <w:ind w:left="351" w:hanging="357"/>
        <w:jc w:val="both"/>
        <w:rPr>
          <w:sz w:val="24"/>
          <w:szCs w:val="24"/>
        </w:rPr>
      </w:pPr>
      <w:r w:rsidRPr="0046195E">
        <w:rPr>
          <w:b/>
          <w:sz w:val="24"/>
          <w:szCs w:val="24"/>
        </w:rPr>
        <w:t>Pan Andrzej Gąsiorowski</w:t>
      </w:r>
      <w:r>
        <w:rPr>
          <w:sz w:val="24"/>
          <w:szCs w:val="24"/>
        </w:rPr>
        <w:t xml:space="preserve"> – to znaczy, nie powinno być tam jakichś większych problemów.</w:t>
      </w:r>
    </w:p>
    <w:p w:rsidR="00AB42B4" w:rsidRDefault="00AB42B4" w:rsidP="00AB42B4">
      <w:pPr>
        <w:numPr>
          <w:ilvl w:val="0"/>
          <w:numId w:val="2"/>
        </w:numPr>
        <w:spacing w:before="240"/>
        <w:ind w:left="351" w:hanging="357"/>
        <w:jc w:val="both"/>
        <w:rPr>
          <w:sz w:val="24"/>
          <w:szCs w:val="24"/>
        </w:rPr>
      </w:pPr>
      <w:r w:rsidRPr="0046195E">
        <w:rPr>
          <w:b/>
          <w:sz w:val="24"/>
          <w:szCs w:val="24"/>
        </w:rPr>
        <w:t>Pan Sebastian Matthes</w:t>
      </w:r>
      <w:r>
        <w:rPr>
          <w:sz w:val="24"/>
          <w:szCs w:val="24"/>
        </w:rPr>
        <w:t xml:space="preserve"> – mogą być pytania typu: czy można zamienić to na to?</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już było dzisiaj, napisałem. Bo tam jest taka zabawka - kreatywne strefy gier, gdzie to jest takie gumowe, które się nakleja na beton albo na asfalt, albo na kostkę </w:t>
      </w:r>
      <w:proofErr w:type="spellStart"/>
      <w:r>
        <w:rPr>
          <w:sz w:val="24"/>
          <w:szCs w:val="24"/>
        </w:rPr>
        <w:t>bezfazową</w:t>
      </w:r>
      <w:proofErr w:type="spellEnd"/>
      <w:r>
        <w:rPr>
          <w:sz w:val="24"/>
          <w:szCs w:val="24"/>
        </w:rPr>
        <w:t xml:space="preserve">, i tu było na dostawę. A tam, jak gdyby, oni też projektów nie mają i się pytali, na co to ma być? I ja mówiłem, że na kostkę </w:t>
      </w:r>
      <w:proofErr w:type="spellStart"/>
      <w:r>
        <w:rPr>
          <w:sz w:val="24"/>
          <w:szCs w:val="24"/>
        </w:rPr>
        <w:t>bezfazową</w:t>
      </w:r>
      <w:proofErr w:type="spellEnd"/>
      <w:r>
        <w:rPr>
          <w:sz w:val="24"/>
          <w:szCs w:val="24"/>
        </w:rPr>
        <w:t>, bo takie coś się dopuszcza. No to są tego typu proste pytania. Tak że nie ma tu jakichś skomplikowanych.</w:t>
      </w:r>
    </w:p>
    <w:p w:rsidR="00AB42B4" w:rsidRDefault="00AB42B4" w:rsidP="00AB42B4">
      <w:pPr>
        <w:spacing w:before="240"/>
        <w:jc w:val="both"/>
        <w:rPr>
          <w:sz w:val="24"/>
          <w:szCs w:val="24"/>
        </w:rPr>
      </w:pPr>
      <w:r>
        <w:rPr>
          <w:b/>
          <w:sz w:val="24"/>
          <w:szCs w:val="24"/>
        </w:rPr>
        <w:t>Z-ca Przewodniczącego RM Józef Skiba</w:t>
      </w:r>
      <w:r>
        <w:rPr>
          <w:sz w:val="24"/>
          <w:szCs w:val="24"/>
        </w:rPr>
        <w:t xml:space="preserve"> – no, ale jakieś drobne zmiany tu można w umowie już zmienić aneksem.</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Andrzej </w:t>
      </w:r>
      <w:proofErr w:type="spellStart"/>
      <w:r w:rsidRPr="0046195E">
        <w:rPr>
          <w:b/>
          <w:sz w:val="24"/>
          <w:szCs w:val="24"/>
        </w:rPr>
        <w:t>Ciemiński</w:t>
      </w:r>
      <w:proofErr w:type="spellEnd"/>
      <w:r>
        <w:rPr>
          <w:sz w:val="24"/>
          <w:szCs w:val="24"/>
        </w:rPr>
        <w:t xml:space="preserve"> – no tak.</w:t>
      </w:r>
    </w:p>
    <w:p w:rsidR="00AB42B4" w:rsidRDefault="00AB42B4" w:rsidP="00AB42B4">
      <w:pPr>
        <w:numPr>
          <w:ilvl w:val="0"/>
          <w:numId w:val="2"/>
        </w:numPr>
        <w:spacing w:before="240"/>
        <w:ind w:left="351" w:hanging="357"/>
        <w:jc w:val="both"/>
        <w:rPr>
          <w:sz w:val="24"/>
          <w:szCs w:val="24"/>
        </w:rPr>
      </w:pPr>
      <w:r w:rsidRPr="0046195E">
        <w:rPr>
          <w:b/>
          <w:sz w:val="24"/>
          <w:szCs w:val="24"/>
        </w:rPr>
        <w:t>Pani Danuta Kurek</w:t>
      </w:r>
      <w:r>
        <w:rPr>
          <w:sz w:val="24"/>
          <w:szCs w:val="24"/>
        </w:rPr>
        <w:t xml:space="preserve"> – ale przychodzą do nas też mieszkańcy poszczególnych Samorządów i bardzo się cieszą z tych placów zabaw, że powstaną.</w:t>
      </w:r>
    </w:p>
    <w:p w:rsidR="00AB42B4" w:rsidRDefault="00AB42B4" w:rsidP="00AB42B4">
      <w:pPr>
        <w:spacing w:before="240"/>
        <w:ind w:left="-6"/>
        <w:jc w:val="both"/>
        <w:rPr>
          <w:sz w:val="24"/>
          <w:szCs w:val="24"/>
        </w:rPr>
      </w:pPr>
      <w:r>
        <w:rPr>
          <w:b/>
          <w:sz w:val="24"/>
          <w:szCs w:val="24"/>
        </w:rPr>
        <w:lastRenderedPageBreak/>
        <w:t>Z-ca Przewodniczącego RM Józef Skiba</w:t>
      </w:r>
      <w:r>
        <w:rPr>
          <w:sz w:val="24"/>
          <w:szCs w:val="24"/>
        </w:rPr>
        <w:t xml:space="preserve"> – no to jest normalne. Dziadki mają wnuków, rodzice dzieci i każdy się cieszy. Dobrze, to dziękuję Panu Andrzejowi i Pani Dance. Czy jakieś sprawy bieżące? Proszę bardzo Pan </w:t>
      </w:r>
      <w:proofErr w:type="spellStart"/>
      <w:r>
        <w:rPr>
          <w:sz w:val="24"/>
          <w:szCs w:val="24"/>
        </w:rPr>
        <w:t>Tyloch</w:t>
      </w:r>
      <w:proofErr w:type="spellEnd"/>
      <w:r>
        <w:rPr>
          <w:sz w:val="24"/>
          <w:szCs w:val="24"/>
        </w:rPr>
        <w:t>.</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Bogdan </w:t>
      </w:r>
      <w:proofErr w:type="spellStart"/>
      <w:r w:rsidRPr="0046195E">
        <w:rPr>
          <w:b/>
          <w:sz w:val="24"/>
          <w:szCs w:val="24"/>
        </w:rPr>
        <w:t>Tyloch</w:t>
      </w:r>
      <w:proofErr w:type="spellEnd"/>
      <w:r>
        <w:rPr>
          <w:sz w:val="24"/>
          <w:szCs w:val="24"/>
        </w:rPr>
        <w:t xml:space="preserve"> – Panie Przewodniczący, chodzi o chodniki. Fatalny stan chodników. W sobotę dzwonił do mnie mieszkaniec, że 70 lat, nie może wyjść, że sąsiedzi to samo. Dzwonił piątego, o godzinie 12.00 na straż miejską powiadomić o niebezpieczeństwie zagrożenia życia i o 17.00 dzwonił jeszcze na policję. Ale, co z tego wyszło, nie wiem.</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chodniki miejskie?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Bogdan </w:t>
      </w:r>
      <w:proofErr w:type="spellStart"/>
      <w:r w:rsidRPr="0046195E">
        <w:rPr>
          <w:b/>
          <w:sz w:val="24"/>
          <w:szCs w:val="24"/>
        </w:rPr>
        <w:t>Tyloch</w:t>
      </w:r>
      <w:proofErr w:type="spellEnd"/>
      <w:r>
        <w:rPr>
          <w:sz w:val="24"/>
          <w:szCs w:val="24"/>
        </w:rPr>
        <w:t xml:space="preserve"> – miejskie. Książąt pomorskich, Filomatów, Jana Pawła. Fatalny stan. Faktycznie szedłem, wszystko oblodzone.</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Panie Przewodniczący, do Pana Rekowskiego zgłosić i w razie czego do straży miejskiej, dobrze?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Bogdan </w:t>
      </w:r>
      <w:proofErr w:type="spellStart"/>
      <w:r w:rsidRPr="0046195E">
        <w:rPr>
          <w:b/>
          <w:sz w:val="24"/>
          <w:szCs w:val="24"/>
        </w:rPr>
        <w:t>Tyloch</w:t>
      </w:r>
      <w:proofErr w:type="spellEnd"/>
      <w:r>
        <w:rPr>
          <w:sz w:val="24"/>
          <w:szCs w:val="24"/>
        </w:rPr>
        <w:t xml:space="preserve"> – dobrze.</w:t>
      </w:r>
    </w:p>
    <w:p w:rsidR="00AB42B4" w:rsidRDefault="00AB42B4" w:rsidP="00AB42B4">
      <w:pPr>
        <w:spacing w:before="240"/>
        <w:jc w:val="both"/>
        <w:rPr>
          <w:sz w:val="24"/>
          <w:szCs w:val="24"/>
        </w:rPr>
      </w:pPr>
      <w:r>
        <w:rPr>
          <w:b/>
          <w:sz w:val="24"/>
          <w:szCs w:val="24"/>
        </w:rPr>
        <w:t>Z-ca Przewodniczącego RM Józef Skiba</w:t>
      </w:r>
      <w:r w:rsidRPr="0049119A">
        <w:rPr>
          <w:sz w:val="24"/>
          <w:szCs w:val="24"/>
        </w:rPr>
        <w:t xml:space="preserve"> – dziękuję. </w:t>
      </w:r>
      <w:r>
        <w:rPr>
          <w:sz w:val="24"/>
          <w:szCs w:val="24"/>
        </w:rPr>
        <w:t>Czy coś jeszcze? Proszę Pan Świerczewski.</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na ostatnim posiedzeniu prosiłem, żeby zaprosić Pana Burmistrza. Widzę, że nie ma Pana B</w:t>
      </w:r>
      <w:r w:rsidRPr="0049119A">
        <w:rPr>
          <w:sz w:val="24"/>
          <w:szCs w:val="24"/>
        </w:rPr>
        <w:t>urmistrza, to rozumiem, że lodowisko to jest temat odległy?</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nic nie stoi na przeszkodzie, żeby Pan Burmistrz przyszedł. </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bo my musimy jako Samorządy przygotować się do tego merytorycznie, żeby z mieszkańcami gdzieś takie rozmowy przeprowadzić. A skoro do 30 marca musimy przeprowadzić spotkania sprawozdawcze i wtedy jest też plan pracy na kolejny rok, może być. Może być przygotowana uchwała. Tak że miasto będzie miało ogromny komfort jeśli dostanie zgodę na korzystanie z naszych budżetów w 2018 roku. Więc będą mogły wszystkie prace ruszyć jeszcze rok przed rozpoczęciem tego wszystkiego. Myślę, że pomysłodawca Pan kolega Mariusz </w:t>
      </w:r>
      <w:proofErr w:type="spellStart"/>
      <w:r>
        <w:rPr>
          <w:sz w:val="24"/>
          <w:szCs w:val="24"/>
        </w:rPr>
        <w:t>Brunka</w:t>
      </w:r>
      <w:proofErr w:type="spellEnd"/>
      <w:r>
        <w:rPr>
          <w:sz w:val="24"/>
          <w:szCs w:val="24"/>
        </w:rPr>
        <w:t xml:space="preserve"> i Pan Burmistrz, który chce się też budżetem swoim dołożyć, no to będą wszyscy zadowoleni. A my musimy jako zarządy przekonać mieszkańców do tego pomysłu.</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dzień dobry. Witamy Pana Burmistrza. Panie Burmistrzu jest temat lodowiska poruszony przez Pana Świerczewskiego, proszę bardzo.</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zanim o lodowisku, mogę słówko o przetargu? Uruchomiliśmy przetarg. Samorząd Nr 2 posiada środków po 3 latach – 154 tys. zł. Zaokrąglam do pełnych tysięcy. Kosztorys zadania 245 tys., brakuje 90 tys. To są kosztorysy, przetarg wszystko zweryfikuje. Samorząd Nr 3 posiada 145 tys. środków, kosztorys 184 tys., brakuje 39 tys., Samorząd Nr 4 – 247 tys., kosztorys 334 tys., brakuje 86 tys., Samorząd Nr 5 – 239 tys., kosztorys 293 tys., brakuje 54 tys., Samorząd Nr 6 wstrzelił się, posiada 85 tys. środków, 81 tys. koszt, Samorząd Nr 7 – 87 tys., kosztorys 62 tys., Samorząd Nr 8 – 163 tys., kosztorys 172 tys., brakuje 8.900 i Samorząd Nr 10 – posiada </w:t>
      </w:r>
      <w:r>
        <w:rPr>
          <w:sz w:val="24"/>
          <w:szCs w:val="24"/>
        </w:rPr>
        <w:br/>
        <w:t xml:space="preserve">179 tys. środków, 266 tys. kosztorys, brakuje 86 tys. Czyli posiadamy środków 1.303.000 zł, a po kosztorysach mamy 1.641.000 zł. Może przetarg to zweryfikuje i będzie wszystko dobrze. Jak nie zweryfikuje to ja spróbuje włączyć czwarto roczny budżet, jak gdyby awansem. A jak zabraknie, no to będziemy radzić. No na razie prochu tu nie odkryjemy. </w:t>
      </w:r>
      <w:r>
        <w:rPr>
          <w:sz w:val="24"/>
          <w:szCs w:val="24"/>
        </w:rPr>
        <w:lastRenderedPageBreak/>
        <w:t xml:space="preserve">Samorząd Nr 9 ma budżet 96 tys. i kupił </w:t>
      </w:r>
      <w:proofErr w:type="spellStart"/>
      <w:r>
        <w:rPr>
          <w:sz w:val="24"/>
          <w:szCs w:val="24"/>
        </w:rPr>
        <w:t>kaczkomaty</w:t>
      </w:r>
      <w:proofErr w:type="spellEnd"/>
      <w:r>
        <w:rPr>
          <w:sz w:val="24"/>
          <w:szCs w:val="24"/>
        </w:rPr>
        <w:t xml:space="preserve">, to są urządzenia do karmienia kaczek, montaż stacji naprawy rowerów i przejście między ul. </w:t>
      </w:r>
      <w:proofErr w:type="spellStart"/>
      <w:r>
        <w:rPr>
          <w:sz w:val="24"/>
          <w:szCs w:val="24"/>
        </w:rPr>
        <w:t>Angowicką</w:t>
      </w:r>
      <w:proofErr w:type="spellEnd"/>
      <w:r>
        <w:rPr>
          <w:sz w:val="24"/>
          <w:szCs w:val="24"/>
        </w:rPr>
        <w:t xml:space="preserve"> i Parkową – 5 tys. zł. </w:t>
      </w:r>
      <w:r>
        <w:rPr>
          <w:sz w:val="24"/>
          <w:szCs w:val="24"/>
        </w:rPr>
        <w:br/>
        <w:t xml:space="preserve">No jest Samorząd Nr 1, który ma inicjatywę lodowiska. </w:t>
      </w:r>
    </w:p>
    <w:p w:rsidR="00AB42B4" w:rsidRDefault="00AB42B4" w:rsidP="00AB42B4">
      <w:pPr>
        <w:ind w:left="352"/>
        <w:jc w:val="both"/>
        <w:rPr>
          <w:sz w:val="24"/>
          <w:szCs w:val="24"/>
        </w:rPr>
      </w:pPr>
      <w:r w:rsidRPr="0062654B">
        <w:rPr>
          <w:sz w:val="24"/>
          <w:szCs w:val="24"/>
        </w:rPr>
        <w:t xml:space="preserve">I teraz przetarg. Otwarcie ofert nastąpi 23 stycznia o godz. 10.00, gdybyście chcieli przyjść, w pokoju 611. I mamy tak: place zabaw są </w:t>
      </w:r>
      <w:r>
        <w:rPr>
          <w:sz w:val="24"/>
          <w:szCs w:val="24"/>
        </w:rPr>
        <w:t>budowlami. Natomiast urządzenia, osobnym przetargiem</w:t>
      </w:r>
      <w:r w:rsidRPr="0062654B">
        <w:rPr>
          <w:sz w:val="24"/>
          <w:szCs w:val="24"/>
        </w:rPr>
        <w:t xml:space="preserve"> robimy jako dostawę. Mamy porozumien</w:t>
      </w:r>
      <w:r>
        <w:rPr>
          <w:sz w:val="24"/>
          <w:szCs w:val="24"/>
        </w:rPr>
        <w:t>ie ze Spółdzielnią Mieszkaniową.</w:t>
      </w:r>
      <w:r w:rsidRPr="0062654B">
        <w:rPr>
          <w:sz w:val="24"/>
          <w:szCs w:val="24"/>
        </w:rPr>
        <w:t xml:space="preserve"> Spółdzielnia to wszystko montuje. Termin realizacji zadania do 20 maja, czyli zdążymy na Dzień Dziecka. I co by nie powiedzieć, to </w:t>
      </w:r>
      <w:proofErr w:type="spellStart"/>
      <w:r w:rsidRPr="0062654B">
        <w:rPr>
          <w:sz w:val="24"/>
          <w:szCs w:val="24"/>
        </w:rPr>
        <w:t>to</w:t>
      </w:r>
      <w:proofErr w:type="spellEnd"/>
      <w:r w:rsidRPr="0062654B">
        <w:rPr>
          <w:sz w:val="24"/>
          <w:szCs w:val="24"/>
        </w:rPr>
        <w:t>, że opóźniliśmy to wszyst</w:t>
      </w:r>
      <w:r>
        <w:rPr>
          <w:sz w:val="24"/>
          <w:szCs w:val="24"/>
        </w:rPr>
        <w:t>ko to dało nam szansę realizacji</w:t>
      </w:r>
      <w:r w:rsidRPr="0062654B">
        <w:rPr>
          <w:sz w:val="24"/>
          <w:szCs w:val="24"/>
        </w:rPr>
        <w:t xml:space="preserve"> tego zadania. Bo gdybyśmy tak określone zadanie uruchomili w zeszłym roku to w ogóle by środków brakowało. Byśmy sobie z tym nie poradzili. </w:t>
      </w:r>
    </w:p>
    <w:p w:rsidR="00AB42B4" w:rsidRPr="0062654B" w:rsidRDefault="00AB42B4" w:rsidP="00AB42B4">
      <w:pPr>
        <w:ind w:left="352"/>
        <w:jc w:val="both"/>
        <w:rPr>
          <w:sz w:val="24"/>
          <w:szCs w:val="24"/>
        </w:rPr>
      </w:pPr>
      <w:r w:rsidRPr="0062654B">
        <w:rPr>
          <w:sz w:val="24"/>
          <w:szCs w:val="24"/>
        </w:rPr>
        <w:t xml:space="preserve">Jeżeli chodzi o lodowisko to ja tutaj rozmawiałem z </w:t>
      </w:r>
      <w:proofErr w:type="spellStart"/>
      <w:r>
        <w:rPr>
          <w:sz w:val="24"/>
          <w:szCs w:val="24"/>
        </w:rPr>
        <w:t>p.</w:t>
      </w:r>
      <w:r w:rsidRPr="0062654B">
        <w:rPr>
          <w:sz w:val="24"/>
          <w:szCs w:val="24"/>
        </w:rPr>
        <w:t>Mariuszem</w:t>
      </w:r>
      <w:proofErr w:type="spellEnd"/>
      <w:r w:rsidRPr="0062654B">
        <w:rPr>
          <w:sz w:val="24"/>
          <w:szCs w:val="24"/>
        </w:rPr>
        <w:t xml:space="preserve"> i też przetoczyła się dyskusja przez Urząd. W mojej ocenie</w:t>
      </w:r>
      <w:r>
        <w:rPr>
          <w:sz w:val="24"/>
          <w:szCs w:val="24"/>
        </w:rPr>
        <w:t>,</w:t>
      </w:r>
      <w:r w:rsidRPr="0062654B">
        <w:rPr>
          <w:sz w:val="24"/>
          <w:szCs w:val="24"/>
        </w:rPr>
        <w:t xml:space="preserve"> i chyba szefa Samorządu Nr 1 też, najlepszą lokalizacją byłby Plac </w:t>
      </w:r>
      <w:proofErr w:type="spellStart"/>
      <w:r w:rsidRPr="0062654B">
        <w:rPr>
          <w:sz w:val="24"/>
          <w:szCs w:val="24"/>
        </w:rPr>
        <w:t>Emsdetten</w:t>
      </w:r>
      <w:proofErr w:type="spellEnd"/>
      <w:r w:rsidRPr="0062654B">
        <w:rPr>
          <w:sz w:val="24"/>
          <w:szCs w:val="24"/>
        </w:rPr>
        <w:t>. Mamy tam taki duży trawnik, z takim elementem czegoś, co kiedyś miało być boiskiem, tam taki poliuretan jest wyłożony. Jest bliskość sali gimnastycznej Liceum Pana Starosty, jest bliskość stadionu, jes</w:t>
      </w:r>
      <w:r>
        <w:rPr>
          <w:sz w:val="24"/>
          <w:szCs w:val="24"/>
        </w:rPr>
        <w:t>t parking.</w:t>
      </w:r>
      <w:r w:rsidRPr="0062654B">
        <w:rPr>
          <w:sz w:val="24"/>
          <w:szCs w:val="24"/>
        </w:rPr>
        <w:t xml:space="preserve"> </w:t>
      </w:r>
      <w:r>
        <w:rPr>
          <w:sz w:val="24"/>
          <w:szCs w:val="24"/>
        </w:rPr>
        <w:t>T</w:t>
      </w:r>
      <w:r w:rsidRPr="0062654B">
        <w:rPr>
          <w:sz w:val="24"/>
          <w:szCs w:val="24"/>
        </w:rPr>
        <w:t xml:space="preserve">o wszystko jest oświetlone, jest monitorowane. No i w mojej ocenie to jest najlepsze miejsce, chociaż jestem tutaj w kontrze do dyrektora Wydziału BI, który uważa, że najlepszym miejscem jest Park 1000-lecia. Ale jak patrzymy na to lodowisko, to jego częste składanie i rozkładanie doprowadza to tego, że ono będzie miało krótszą żywotność. Ja wolałbym takie miejsce, </w:t>
      </w:r>
      <w:r>
        <w:rPr>
          <w:sz w:val="24"/>
          <w:szCs w:val="24"/>
        </w:rPr>
        <w:br/>
      </w:r>
      <w:r w:rsidRPr="0062654B">
        <w:rPr>
          <w:sz w:val="24"/>
          <w:szCs w:val="24"/>
        </w:rPr>
        <w:t>w którym stałoby tylko lodowisko, na stałe. Bo to składanie, rozkładanie, rozwijanie, domyślacie się, że to nie jest takie proste. Koszt tego lodowiska w zależności od opcji, no bo jeżeli myślimy o lodowisku 20x40, czyli takim pełnowymiarowym z bandami, bramkami do hokeja, maszynie do frezowania lodu, itd., no to się waha od 700 do 900 tys. zł. Można mieć też i za 500 tys., ale wtedy pewne rzeczy musimy pożyczać, za co też płacimy.</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Bogdan </w:t>
      </w:r>
      <w:proofErr w:type="spellStart"/>
      <w:r w:rsidRPr="0046195E">
        <w:rPr>
          <w:b/>
          <w:sz w:val="24"/>
          <w:szCs w:val="24"/>
        </w:rPr>
        <w:t>Tyloch</w:t>
      </w:r>
      <w:proofErr w:type="spellEnd"/>
      <w:r>
        <w:rPr>
          <w:sz w:val="24"/>
          <w:szCs w:val="24"/>
        </w:rPr>
        <w:t xml:space="preserve"> – myślę Panie Burmistrzu, że chyba to miejsce byłoby lepsze. Bardziej centralne. A tam jest tego wszystkiego tyle napchane</w:t>
      </w:r>
      <w:r w:rsidRPr="009056B8">
        <w:rPr>
          <w:sz w:val="24"/>
          <w:szCs w:val="24"/>
        </w:rPr>
        <w:t xml:space="preserve"> </w:t>
      </w:r>
      <w:r>
        <w:rPr>
          <w:sz w:val="24"/>
          <w:szCs w:val="24"/>
        </w:rPr>
        <w:t>w tym Parku.</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no w Parku mamy teraz lodowisko, cieszy się dosyć dużym zainteresowaniem. Około 30-40 osób nawet jednorazowo jest na łyżwach.</w:t>
      </w:r>
    </w:p>
    <w:p w:rsidR="00AB42B4" w:rsidRDefault="00AB42B4" w:rsidP="00AB42B4">
      <w:pPr>
        <w:numPr>
          <w:ilvl w:val="0"/>
          <w:numId w:val="2"/>
        </w:numPr>
        <w:spacing w:before="240"/>
        <w:ind w:left="351" w:hanging="357"/>
        <w:jc w:val="both"/>
        <w:rPr>
          <w:sz w:val="24"/>
          <w:szCs w:val="24"/>
        </w:rPr>
      </w:pPr>
      <w:r w:rsidRPr="0046195E">
        <w:rPr>
          <w:b/>
          <w:sz w:val="24"/>
          <w:szCs w:val="24"/>
        </w:rPr>
        <w:t>Pan Edward Gabryś</w:t>
      </w:r>
      <w:r>
        <w:rPr>
          <w:sz w:val="24"/>
          <w:szCs w:val="24"/>
        </w:rPr>
        <w:t xml:space="preserve"> – Panie Burmistrzu pozwoli Pan, że wejdę w zdanie. Nie ma z naszej strony dbałości o to lodowisko. Ja byłem tam wczoraj. Lód jest szorstki, chropowaty, źle, no nie wiem jak to nazwać, zgarnięty. Dla dzieci dobry, bo łyżwy się tak nie ślizgają, ale dla tych, którzy chcą pojeździć to strasznie ciężko się jeździ i dużo jeździ do Człuchowa. To jest moje zdanie.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tak, bo my to odśnieżamy i ten śnieg zgarniamy zwykłymi takimi łopatami, a Człuchów takimi maszynami jak w marketach obserwujecie do mycia podłóg. Oni sobie wjeżdżają i on tym jeździ, to frezuje i szlifuje ten lód, tak że to jest jak lustro. Technicznie nie nadążymy nigdy za tym stanem, co jest w Człuchowie. Natomiast Człuchów ma jeszcze, jak zauważyliście, lodowisko i ono jest w takim namiocie, zadaszone. Taki namiot, kiedyś też, ale nie od razu. Nie od razu Kraków zbudowano, dlatego musimy nad tym pomyśleć.</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Pan Drewek, proszę bardzo.</w:t>
      </w:r>
    </w:p>
    <w:p w:rsidR="00AB42B4" w:rsidRDefault="00AB42B4" w:rsidP="00AB42B4">
      <w:pPr>
        <w:numPr>
          <w:ilvl w:val="0"/>
          <w:numId w:val="2"/>
        </w:numPr>
        <w:spacing w:before="240"/>
        <w:ind w:left="351" w:hanging="357"/>
        <w:jc w:val="both"/>
        <w:rPr>
          <w:sz w:val="24"/>
          <w:szCs w:val="24"/>
        </w:rPr>
      </w:pPr>
      <w:r>
        <w:rPr>
          <w:sz w:val="24"/>
          <w:szCs w:val="24"/>
        </w:rPr>
        <w:t xml:space="preserve"> </w:t>
      </w:r>
      <w:r w:rsidRPr="0046195E">
        <w:rPr>
          <w:b/>
          <w:sz w:val="24"/>
          <w:szCs w:val="24"/>
        </w:rPr>
        <w:t>Pan Kazimierz Drewek</w:t>
      </w:r>
      <w:r>
        <w:rPr>
          <w:sz w:val="24"/>
          <w:szCs w:val="24"/>
        </w:rPr>
        <w:t xml:space="preserve"> – Panie Burmistrzu tutaj jest mowa o tym lodowisku. Pan Burmistrz mówi żeby uruchomić już następny czwarty budżet obywatelski jak zabraknie pieniędzy do tych placów zabaw. A teraz mówimy, nie ma pieniędzy. A jak Pan Burmistrz mówi, że 900 tysięcy kosztuje, no skąd weźmiemy te pieniądze? A ulice są też do robienia.</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ale przepraszam, to jest budżet obywatelski, osiedlowy, więc te pieniądze, jakby nie było, są zabezpieczone przez miasto. I jeśli przetarg zamknie się w tej </w:t>
      </w:r>
      <w:r>
        <w:rPr>
          <w:sz w:val="24"/>
          <w:szCs w:val="24"/>
        </w:rPr>
        <w:lastRenderedPageBreak/>
        <w:t>kwocie to mamy do dyspozycji, jak pamiętam rozmowę z Panem Burmistrzem – dziewięć osiedli pół miliona, Pan Mariusz dwieście pięćdziesiąt i miasto też dwieście pięćdziesiąt. Więc milion złotych jest na to.</w:t>
      </w:r>
    </w:p>
    <w:p w:rsidR="00AB42B4" w:rsidRDefault="00AB42B4" w:rsidP="00AB42B4">
      <w:pPr>
        <w:numPr>
          <w:ilvl w:val="0"/>
          <w:numId w:val="2"/>
        </w:numPr>
        <w:spacing w:before="240"/>
        <w:ind w:left="351" w:hanging="357"/>
        <w:jc w:val="both"/>
        <w:rPr>
          <w:sz w:val="24"/>
          <w:szCs w:val="24"/>
        </w:rPr>
      </w:pPr>
      <w:r w:rsidRPr="0046195E">
        <w:rPr>
          <w:b/>
          <w:sz w:val="24"/>
          <w:szCs w:val="24"/>
        </w:rPr>
        <w:t>Pan Kazimierz Drewek</w:t>
      </w:r>
      <w:r>
        <w:rPr>
          <w:sz w:val="24"/>
          <w:szCs w:val="24"/>
        </w:rPr>
        <w:t xml:space="preserve"> – ale kolego. Tutaj mówimy o budżecie tym, a moi ludzie się pytają, co się stanie z trzecim budżetem. A wy już myślicie naprzód o czwartym budżecie.</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oczywiście, że musimy tak myśleć.</w:t>
      </w:r>
    </w:p>
    <w:p w:rsidR="00AB42B4" w:rsidRDefault="00AB42B4" w:rsidP="00AB42B4">
      <w:pPr>
        <w:numPr>
          <w:ilvl w:val="0"/>
          <w:numId w:val="2"/>
        </w:numPr>
        <w:spacing w:before="240"/>
        <w:ind w:left="351" w:hanging="357"/>
        <w:jc w:val="both"/>
        <w:rPr>
          <w:sz w:val="24"/>
          <w:szCs w:val="24"/>
        </w:rPr>
      </w:pPr>
      <w:r w:rsidRPr="0046195E">
        <w:rPr>
          <w:b/>
          <w:sz w:val="24"/>
          <w:szCs w:val="24"/>
        </w:rPr>
        <w:t>Pan Kazimierz Drewek</w:t>
      </w:r>
      <w:r>
        <w:rPr>
          <w:sz w:val="24"/>
          <w:szCs w:val="24"/>
        </w:rPr>
        <w:t xml:space="preserve"> – nie. Bo tutaj moi ludzie mówili, że nie uruchamiać trzeciego budżetu.</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trzeci już jest uruchomiony przecież.</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a ty jesteś w którym Samorządzie?</w:t>
      </w:r>
    </w:p>
    <w:p w:rsidR="00AB42B4" w:rsidRDefault="00AB42B4" w:rsidP="00AB42B4">
      <w:pPr>
        <w:numPr>
          <w:ilvl w:val="0"/>
          <w:numId w:val="2"/>
        </w:numPr>
        <w:spacing w:before="240"/>
        <w:ind w:left="351" w:hanging="357"/>
        <w:jc w:val="both"/>
        <w:rPr>
          <w:sz w:val="24"/>
          <w:szCs w:val="24"/>
        </w:rPr>
      </w:pPr>
      <w:r w:rsidRPr="0046195E">
        <w:rPr>
          <w:b/>
          <w:sz w:val="24"/>
          <w:szCs w:val="24"/>
        </w:rPr>
        <w:t>Pan Kazimierz Drewek</w:t>
      </w:r>
      <w:r>
        <w:rPr>
          <w:sz w:val="24"/>
          <w:szCs w:val="24"/>
        </w:rPr>
        <w:t xml:space="preserve"> – w 10.</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to już Ci mówię. Ty masz …</w:t>
      </w:r>
    </w:p>
    <w:p w:rsidR="00AB42B4" w:rsidRDefault="00AB42B4" w:rsidP="00AB42B4">
      <w:pPr>
        <w:numPr>
          <w:ilvl w:val="0"/>
          <w:numId w:val="2"/>
        </w:numPr>
        <w:spacing w:before="240"/>
        <w:ind w:left="351" w:hanging="357"/>
        <w:jc w:val="both"/>
        <w:rPr>
          <w:sz w:val="24"/>
          <w:szCs w:val="24"/>
        </w:rPr>
      </w:pPr>
      <w:r w:rsidRPr="0046195E">
        <w:rPr>
          <w:b/>
          <w:sz w:val="24"/>
          <w:szCs w:val="24"/>
        </w:rPr>
        <w:t>Pan Kazimierz Drewek</w:t>
      </w:r>
      <w:r>
        <w:rPr>
          <w:sz w:val="24"/>
          <w:szCs w:val="24"/>
        </w:rPr>
        <w:t xml:space="preserve"> – ja wiem Panie Burmistrzu o co chodzi.</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Ty masz 3-letni budżet, masz 179 tys., kosztorys masz </w:t>
      </w:r>
      <w:r w:rsidR="00956361">
        <w:rPr>
          <w:sz w:val="24"/>
          <w:szCs w:val="24"/>
        </w:rPr>
        <w:br/>
      </w:r>
      <w:r>
        <w:rPr>
          <w:sz w:val="24"/>
          <w:szCs w:val="24"/>
        </w:rPr>
        <w:t>266 tys. Gdyby się skończyło po kosztorysie to tym bardziej nie starczy u Ciebie.</w:t>
      </w:r>
    </w:p>
    <w:p w:rsidR="00AB42B4" w:rsidRDefault="00AB42B4" w:rsidP="00AB42B4">
      <w:pPr>
        <w:numPr>
          <w:ilvl w:val="0"/>
          <w:numId w:val="2"/>
        </w:numPr>
        <w:spacing w:before="240"/>
        <w:ind w:left="351" w:hanging="357"/>
        <w:jc w:val="both"/>
        <w:rPr>
          <w:sz w:val="24"/>
          <w:szCs w:val="24"/>
        </w:rPr>
      </w:pPr>
      <w:r w:rsidRPr="0046195E">
        <w:rPr>
          <w:b/>
          <w:sz w:val="24"/>
          <w:szCs w:val="24"/>
        </w:rPr>
        <w:t>Pan Kazimierz Drewek</w:t>
      </w:r>
      <w:r>
        <w:rPr>
          <w:sz w:val="24"/>
          <w:szCs w:val="24"/>
        </w:rPr>
        <w:t xml:space="preserve"> – no nie starczy, ale my już tu myślimy, że wszystkie samorządy się na to zgodzą. Na pewno się nie zgodzą.</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ale to nie zarząd decyduje o przydzieleniu pieniędzy tylko mieszkańcy. I rolą zarządu jest tak przekonać mieszkańców, żeby po prostu się do tego pomysłu zgodzili.</w:t>
      </w:r>
    </w:p>
    <w:p w:rsidR="00AB42B4" w:rsidRDefault="00AB42B4" w:rsidP="00AB42B4">
      <w:pPr>
        <w:numPr>
          <w:ilvl w:val="0"/>
          <w:numId w:val="2"/>
        </w:numPr>
        <w:spacing w:before="240"/>
        <w:ind w:left="351" w:hanging="357"/>
        <w:jc w:val="both"/>
        <w:rPr>
          <w:sz w:val="24"/>
          <w:szCs w:val="24"/>
        </w:rPr>
      </w:pPr>
      <w:r w:rsidRPr="0046195E">
        <w:rPr>
          <w:b/>
          <w:sz w:val="24"/>
          <w:szCs w:val="24"/>
        </w:rPr>
        <w:t>Pan Kazimierz Drewek</w:t>
      </w:r>
      <w:r>
        <w:rPr>
          <w:sz w:val="24"/>
          <w:szCs w:val="24"/>
        </w:rPr>
        <w:t xml:space="preserve"> – trzeci budżet został wprowadzony już tu w to, a mieszkańcy jeszcze nie wyrazili na to zgody. Od tego trzeba zacząć.</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Bogdan </w:t>
      </w:r>
      <w:proofErr w:type="spellStart"/>
      <w:r w:rsidRPr="0046195E">
        <w:rPr>
          <w:b/>
          <w:sz w:val="24"/>
          <w:szCs w:val="24"/>
        </w:rPr>
        <w:t>Tyloch</w:t>
      </w:r>
      <w:proofErr w:type="spellEnd"/>
      <w:r>
        <w:rPr>
          <w:sz w:val="24"/>
          <w:szCs w:val="24"/>
        </w:rPr>
        <w:t xml:space="preserve"> – Panie Przewodniczący, czy mogę?</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proszę.</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Bogdan </w:t>
      </w:r>
      <w:proofErr w:type="spellStart"/>
      <w:r w:rsidRPr="0046195E">
        <w:rPr>
          <w:b/>
          <w:sz w:val="24"/>
          <w:szCs w:val="24"/>
        </w:rPr>
        <w:t>Tyloch</w:t>
      </w:r>
      <w:proofErr w:type="spellEnd"/>
      <w:r>
        <w:rPr>
          <w:sz w:val="24"/>
          <w:szCs w:val="24"/>
        </w:rPr>
        <w:t xml:space="preserve"> – ale proszę Państwa, jeśli mogę. Przecież to tylko jest rozważanie teoretyczne. Nikt nie mówi, że jutro wchodzimy i budujemy. A jeśli nawet. Oczywiście tu Pan Drewek ma rację. Jeśli nie będzie pieniędzy, nie będziemy … Jest tam, w tym Parku, lodowisko, przetrzymamy rok, czy dwa i można zawsze. Ja rozumiem, że jest to potrzebne, ale jak nie będzie pieniędzy, no niestety. W domu tak samo, nie masz budżetu, nie kupujesz, to jest normalne.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słuchajcie. Nie możemy się skupić tylko i wyłącznie na budowie dróg osiedlowych, czy tylko i wyłącznie na, nie wiem, programie poprawy gospodarki wodami deszczowymi. Musimy inwestować w różne obszary. I to lodowisko to jest jakiś fajny pomysł na ofertę, której w Chojnicach nie ma. Tak musimy spojrzeć.</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moim zdaniem to byłby policzek w stronę kolegi Mariusza Brunki i Pana Burmistrza. Jest akceptacja…</w:t>
      </w:r>
    </w:p>
    <w:p w:rsidR="00AB42B4" w:rsidRDefault="00AB42B4" w:rsidP="00AB42B4">
      <w:pPr>
        <w:spacing w:before="240"/>
        <w:ind w:left="-6"/>
        <w:jc w:val="both"/>
        <w:rPr>
          <w:sz w:val="24"/>
          <w:szCs w:val="24"/>
        </w:rPr>
      </w:pPr>
      <w:r>
        <w:rPr>
          <w:b/>
          <w:sz w:val="24"/>
          <w:szCs w:val="24"/>
        </w:rPr>
        <w:lastRenderedPageBreak/>
        <w:t>Z-ca Przewodniczącego RM Józef Skiba</w:t>
      </w:r>
      <w:r>
        <w:rPr>
          <w:sz w:val="24"/>
          <w:szCs w:val="24"/>
        </w:rPr>
        <w:t xml:space="preserve"> – proszę bardzo Pan Mariusz </w:t>
      </w:r>
      <w:proofErr w:type="spellStart"/>
      <w:r>
        <w:rPr>
          <w:sz w:val="24"/>
          <w:szCs w:val="24"/>
        </w:rPr>
        <w:t>Brunka</w:t>
      </w:r>
      <w:proofErr w:type="spellEnd"/>
      <w:r>
        <w:rPr>
          <w:sz w:val="24"/>
          <w:szCs w:val="24"/>
        </w:rPr>
        <w:t>.</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Mariusz </w:t>
      </w:r>
      <w:proofErr w:type="spellStart"/>
      <w:r w:rsidRPr="0046195E">
        <w:rPr>
          <w:b/>
          <w:sz w:val="24"/>
          <w:szCs w:val="24"/>
        </w:rPr>
        <w:t>Brunka</w:t>
      </w:r>
      <w:proofErr w:type="spellEnd"/>
      <w:r>
        <w:rPr>
          <w:sz w:val="24"/>
          <w:szCs w:val="24"/>
        </w:rPr>
        <w:t xml:space="preserve"> – każdy, prawie każdy, nie mówię, że wszyscy, ale prawie każdy </w:t>
      </w:r>
      <w:r w:rsidR="00956361">
        <w:rPr>
          <w:sz w:val="24"/>
          <w:szCs w:val="24"/>
        </w:rPr>
        <w:br/>
      </w:r>
      <w:r>
        <w:rPr>
          <w:sz w:val="24"/>
          <w:szCs w:val="24"/>
        </w:rPr>
        <w:t>z nas przygotowując swój pomysł na budżet, łącznie tutaj z kolegą Drewkiem, postanowili pójść na więcej niż na mniej. I nikt nie powinien nikomu, jak to się mówi, podcinać skrzydeł, na wejściu i na tej zasadzie. No bo też moglibyśmy już od początku policzyć i pilnować każdego, łącznie z tobą. Ale po co? Decyzja ostateczna należy do mieszkańców. Jeżeli mieszkańcy zdecydują inaczej i powiedzą tak: nie, żadnych pieniędzy na jakiekolwiek inne osiedle, to my też będziemy musieli się do tego odnieść. Są różne możliwości. To nie jest tylko tak, że jedyna możliwość to jest taka, że budżet miasta musi dołożyć. Nie. Ja chcę Państwa poinformować, że jeżeli chodzi o nasz samorząd to my przygotowujemy także ewentualne alternatywne rozwiązanie i propozycję. Jeżeli to będzie taki upór, bo nie wystarczy pieniędzy, czyli na zasadzie takiej, że jeżeli dla dziewięciu samorządów wystarczy pieniędzy żeby dołożyć i wtedy w tej kolejce do Pana Burmistrza wszyscy będą stali i nikt nie będzie miał do siebie o to pretensji, a powiedzą: ale dla tego ostatniego nie, bo mają największe ambicje, to mój samorząd też znajdzie inną propozycję. Ale ja uważam, dzisiaj tutaj przecież nie stoję na stanowisku, żeby komukolwiek obcinać. Tylko jak wiemy, to i tak, i tak, wszystko będzie się musiało zmieścić w gospodarce budżetowej nie tego roku tylko na następny rok i wówczas będziemy musieli to ocenić globalnie. Czy będzie taka możliwość, to już raczej jako radny mówię, czy na przykład będzie taka możliwość żeby miasto do tego dołożyło. Jak nie będzie takiej możliwości, czy jest alternatywne rozwiązanie. Założenie dzisiaj, kiedy po dwóch latach, tak naprawdę jeszcze nie mamy żadnej inwestycji powstałej w tym zakresie, że już sobie postanowimy, że coś wytniemy, no byłoby bezsensowne. Nie ma takiego powodu. Na tym etapie nie ma takiego powodu, żeby podejmować takie decyzje.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słuchajcie, ja myślę, że żeby była pełna zgoda, to tak. </w:t>
      </w:r>
      <w:r>
        <w:rPr>
          <w:sz w:val="24"/>
          <w:szCs w:val="24"/>
        </w:rPr>
        <w:br/>
        <w:t xml:space="preserve">My się umawialiśmy, że w tej kadencji, przez cztery lata, robimy budżet samorządowo-obywatelski. Ja nawet wychodzę z takiego założenia, patrząc na te kosztorysy, że nie zaglądałbym do kieszeni poszczególnych samorządów tylko robiłbym montaż finansowy Samorząd Nr 1 – miasto. To byłoby chyba  najlepsze rozwiązanie, prawda? No bo to, dlaczego ten da, a ten nie da, to </w:t>
      </w:r>
      <w:proofErr w:type="spellStart"/>
      <w:r>
        <w:rPr>
          <w:sz w:val="24"/>
          <w:szCs w:val="24"/>
        </w:rPr>
        <w:t>to</w:t>
      </w:r>
      <w:proofErr w:type="spellEnd"/>
      <w:r>
        <w:rPr>
          <w:sz w:val="24"/>
          <w:szCs w:val="24"/>
        </w:rPr>
        <w:t xml:space="preserve"> wywoła perturbacje i dyskusje całkiem niepotrzebne. Natomiast, czy w następnej kadencji będzie budżet samorządowo-osiedlowy, czy obywatelski, czy jakaś inna forma, no to jest kwestia, no tych którzy będą rządzić miastem, Rady Miejskiej nowej, Burmistrza, itd. My, jeżeli wykonamy to, co mam tutaj na kartce, </w:t>
      </w:r>
      <w:r w:rsidR="00956361">
        <w:rPr>
          <w:sz w:val="24"/>
          <w:szCs w:val="24"/>
        </w:rPr>
        <w:br/>
      </w:r>
      <w:r>
        <w:rPr>
          <w:sz w:val="24"/>
          <w:szCs w:val="24"/>
        </w:rPr>
        <w:t>i jeszcze macie po kilkadziesiąt tysięcy, niektóre samorządy. A Ty się Kazimierzu nie martw, że to już zahaczyło o trzecioroczny budżet, bo twoi mieszkańcy akceptując pewien program mogli szybciej zapytać o kosztorys.</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miasto jest też w większym komforcie. Jeżeli już dzisiaj jest akceptacja, to my nie musimy tego lodowiska robić w tym roku, bo zima się kończy. Chodzi po prostu o komfort, że zgadzamy się na to. A nasza rola to jest właśnie przekonać mieszkańców.</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mówiąc szczerze, brak lodowiska na przyszłą zimę to nie jest zbyt szczęśliwie. Bo my idziemy z inicjatywą lodowiska, skończymy kadencję w październiku 2018 roku i lodowisko powstanie, a nas może nie być. Pomyślcie logicznie.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Mariusz </w:t>
      </w:r>
      <w:proofErr w:type="spellStart"/>
      <w:r w:rsidRPr="0046195E">
        <w:rPr>
          <w:b/>
          <w:sz w:val="24"/>
          <w:szCs w:val="24"/>
        </w:rPr>
        <w:t>Brunka</w:t>
      </w:r>
      <w:proofErr w:type="spellEnd"/>
      <w:r>
        <w:rPr>
          <w:sz w:val="24"/>
          <w:szCs w:val="24"/>
        </w:rPr>
        <w:t xml:space="preserve"> – ale z punktu widzenia kadencji samorządów to miałoby sens, prawda?</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w końcu zwieńczenie kadencji.</w:t>
      </w:r>
    </w:p>
    <w:p w:rsidR="00AB42B4" w:rsidRDefault="00AB42B4" w:rsidP="00AB42B4">
      <w:pPr>
        <w:numPr>
          <w:ilvl w:val="0"/>
          <w:numId w:val="2"/>
        </w:numPr>
        <w:spacing w:before="240"/>
        <w:ind w:left="351" w:hanging="357"/>
        <w:jc w:val="both"/>
        <w:rPr>
          <w:sz w:val="24"/>
          <w:szCs w:val="24"/>
        </w:rPr>
      </w:pPr>
      <w:r w:rsidRPr="0046195E">
        <w:rPr>
          <w:b/>
          <w:sz w:val="24"/>
          <w:szCs w:val="24"/>
        </w:rPr>
        <w:lastRenderedPageBreak/>
        <w:t xml:space="preserve">Pan Mariusz </w:t>
      </w:r>
      <w:proofErr w:type="spellStart"/>
      <w:r w:rsidRPr="0046195E">
        <w:rPr>
          <w:b/>
          <w:sz w:val="24"/>
          <w:szCs w:val="24"/>
        </w:rPr>
        <w:t>Brunka</w:t>
      </w:r>
      <w:proofErr w:type="spellEnd"/>
      <w:r>
        <w:rPr>
          <w:sz w:val="24"/>
          <w:szCs w:val="24"/>
        </w:rPr>
        <w:t xml:space="preserve"> – tak jest. Bo my wychodzimy z założenia, że, no jak gdyby, najważniejsza jest ta kampania do Rady. Ale ważna jest też dla nas kampania do samorządu osiedlowego, a ona będzie w następnym roku.</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byłoby fajnie, gdyby Rada Samorządów Osiedlowych po prostu poparła to lodowisko. To jest wasza </w:t>
      </w:r>
      <w:proofErr w:type="spellStart"/>
      <w:r>
        <w:rPr>
          <w:sz w:val="24"/>
          <w:szCs w:val="24"/>
        </w:rPr>
        <w:t>wspólna</w:t>
      </w:r>
      <w:proofErr w:type="spellEnd"/>
      <w:r>
        <w:rPr>
          <w:sz w:val="24"/>
          <w:szCs w:val="24"/>
        </w:rPr>
        <w:t xml:space="preserve"> inicjatywa.</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Pan Mariusz </w:t>
      </w:r>
      <w:proofErr w:type="spellStart"/>
      <w:r w:rsidRPr="0046195E">
        <w:rPr>
          <w:b/>
          <w:sz w:val="24"/>
          <w:szCs w:val="24"/>
        </w:rPr>
        <w:t>Brunka</w:t>
      </w:r>
      <w:proofErr w:type="spellEnd"/>
      <w:r>
        <w:rPr>
          <w:sz w:val="24"/>
          <w:szCs w:val="24"/>
        </w:rPr>
        <w:t xml:space="preserve"> – ale jeszcze jedna rzecz. Bo słuchajcie, bo to są dwie sprawy. No nie róbmy też z tego takiej sprawy za bardzo spornej. Bo może być tak, że mieszkańcy na zebraniu mogą powiedzieć tak: </w:t>
      </w:r>
      <w:r w:rsidRPr="008F2FF2">
        <w:rPr>
          <w:sz w:val="24"/>
          <w:szCs w:val="24"/>
        </w:rPr>
        <w:t>my popieramy idee lodowiska, ale mamy inne cele jeżeli chodzi o wydanie swoich środków.</w:t>
      </w:r>
      <w:r>
        <w:rPr>
          <w:sz w:val="24"/>
          <w:szCs w:val="24"/>
        </w:rPr>
        <w:t xml:space="preserve"> I ja też to rozumiem. Dlatego, że nikt nie mówi, że zasada powinna być taka, że każdy przede wszystkim myśli o tych swoich bieżących sprawach. I to nie jest nic jeszcze w tym złego. Moim zdaniem źle się dopiero dzieje wtedy, kiedy ja bym właśnie tu zaglądał, że jak kolega ma tam o 100 tys. w kosztorysach więcej to znaczy, że coś się złego stało. A ja się cieszę, bo to znaczy, że są ambitni. Że chcą żeby to wyglądało jeszcze lepiej. Ja wiem, że to jest zmartwienie dla Burmistrza i dla Rady Miasta ,no bo to potem zaczynamy liczyć i nam trochę brakuje tych pieniędzy, ale to przynajmniej znaczy, że ludzie w tych samorządach, i sama idea budżetu osiedlowo-obywatelskiego wtedy w gruncie rzeczy na tym zyskuje. Bo powiedzmy sobie szczerze, my dostajemy trochę wszyscy po głowie, na zasadzie tego, że nas pytają: a co wyście w ramach tych budżetów zrobili? Ale zobaczycie, że to się zmieni w momencie, w którym inwestycja powstanie. </w:t>
      </w:r>
      <w:r w:rsidR="00956361">
        <w:rPr>
          <w:sz w:val="24"/>
          <w:szCs w:val="24"/>
        </w:rPr>
        <w:br/>
      </w:r>
      <w:r>
        <w:rPr>
          <w:sz w:val="24"/>
          <w:szCs w:val="24"/>
        </w:rPr>
        <w:t>I w tym momencie już żaden z tych krytykantów nie będzie do tego wracał i nie będzie mówił: a co ty tam zrobiłeś?</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jeżeli pierwsze instalacje będą to ludzie gdzieś zrozumieją, że były pomysły, jest wykonanie.</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słuchajcie, ja będę czynił starania żeby tą inicjatywę lodowiska zmaterializować na najbliższą zimę. Takie możliwości są. Natomiast mamy dużo znaków zapytania, bo jest problem tej podgrzewanej murawy na stadionie. I teraz, nie należy go łączyć tylko i wyłącznie z awansem ewentualnym Chojniczanki do ekstraklasy. Bo nie wiem, czy wiecie, że jeżeli Chojniczanka awansowałaby do ekstraklasy to my już musimy mieć tą murawę w lipcu. Ale i tak ją musimy za dwa lata zrobić…</w:t>
      </w:r>
    </w:p>
    <w:p w:rsidR="00AB42B4" w:rsidRDefault="00AB42B4" w:rsidP="00AB42B4">
      <w:pPr>
        <w:numPr>
          <w:ilvl w:val="0"/>
          <w:numId w:val="2"/>
        </w:numPr>
        <w:spacing w:before="240"/>
        <w:ind w:left="351" w:hanging="357"/>
        <w:jc w:val="both"/>
        <w:rPr>
          <w:sz w:val="24"/>
          <w:szCs w:val="24"/>
        </w:rPr>
      </w:pPr>
      <w:r w:rsidRPr="0046195E">
        <w:rPr>
          <w:b/>
          <w:sz w:val="24"/>
          <w:szCs w:val="24"/>
        </w:rPr>
        <w:t>Pan Sebastian Matthes</w:t>
      </w:r>
      <w:r>
        <w:rPr>
          <w:sz w:val="24"/>
          <w:szCs w:val="24"/>
        </w:rPr>
        <w:t xml:space="preserve"> – a nie rok?</w:t>
      </w:r>
    </w:p>
    <w:p w:rsidR="00AB42B4"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nie, od razu niestety. Ekstraklasa to jest od razu podgrzewana murawa. Mogą nam o rok opóźnić trybunę krytą, bo musi być tysiąc krytych siedzeń i pojemność stadionu pięć tysięcy. Natomiast podgrzewaną murawę, jeżeli ma Chojniczanka grać w I lidze, i tak musimy w ciągu trzech lat zrobić. To jest słuchajcie 2.100.000 zł. To wszystko, co jest, trzeba zdjąć. Warstwę, na której rośnie trawa, warstwę odsączającą, automatyczne nawadnianie, odwadnianie – do zera. Kładziemy tą siatkę i wtedy wszystko z powrotem, itd. To jest problem. Lodowisko do tego to jest mały problem.</w:t>
      </w:r>
    </w:p>
    <w:p w:rsidR="00AB42B4" w:rsidRDefault="00AB42B4" w:rsidP="00AB42B4">
      <w:pPr>
        <w:spacing w:before="240"/>
        <w:ind w:left="-6"/>
        <w:jc w:val="both"/>
        <w:rPr>
          <w:sz w:val="24"/>
          <w:szCs w:val="24"/>
        </w:rPr>
      </w:pPr>
      <w:r>
        <w:rPr>
          <w:b/>
          <w:sz w:val="24"/>
          <w:szCs w:val="24"/>
        </w:rPr>
        <w:t>Z-ca Przewodniczącego RM Józef Skiba</w:t>
      </w:r>
      <w:r>
        <w:rPr>
          <w:sz w:val="24"/>
          <w:szCs w:val="24"/>
        </w:rPr>
        <w:t xml:space="preserve"> – dziękuję. Czy ktoś jeszcze?</w:t>
      </w:r>
    </w:p>
    <w:p w:rsidR="00AB42B4" w:rsidRDefault="00AB42B4" w:rsidP="00AB42B4">
      <w:pPr>
        <w:numPr>
          <w:ilvl w:val="0"/>
          <w:numId w:val="2"/>
        </w:numPr>
        <w:spacing w:before="240"/>
        <w:ind w:left="351" w:hanging="357"/>
        <w:jc w:val="both"/>
        <w:rPr>
          <w:sz w:val="24"/>
          <w:szCs w:val="24"/>
        </w:rPr>
      </w:pPr>
      <w:r w:rsidRPr="0046195E">
        <w:rPr>
          <w:b/>
          <w:sz w:val="24"/>
          <w:szCs w:val="24"/>
        </w:rPr>
        <w:t>Pan Jerzy Świerczewski</w:t>
      </w:r>
      <w:r>
        <w:rPr>
          <w:sz w:val="24"/>
          <w:szCs w:val="24"/>
        </w:rPr>
        <w:t xml:space="preserve"> – tak jeszcze na zakończenie chciałem tylko powiedzieć, że jeśli miasto chociażby merytorycznie przekazałoby nam informacje, co do kształtu takiego lodowiska, wyposażenia, to co Pan Burmistrz wspominał, to nam będzie prościej. Ponieważ do 30 marca musimy przeprowadzić sprawozdania finansowe, nam będzie prościej już </w:t>
      </w:r>
      <w:r w:rsidR="00956361">
        <w:rPr>
          <w:sz w:val="24"/>
          <w:szCs w:val="24"/>
        </w:rPr>
        <w:br/>
      </w:r>
      <w:r>
        <w:rPr>
          <w:sz w:val="24"/>
          <w:szCs w:val="24"/>
        </w:rPr>
        <w:t>z mieszkańcami na ten temat</w:t>
      </w:r>
      <w:r w:rsidRPr="00CA6633">
        <w:rPr>
          <w:sz w:val="24"/>
          <w:szCs w:val="24"/>
        </w:rPr>
        <w:t xml:space="preserve"> </w:t>
      </w:r>
      <w:r>
        <w:rPr>
          <w:sz w:val="24"/>
          <w:szCs w:val="24"/>
        </w:rPr>
        <w:t xml:space="preserve">rozmawiać, przekazać informacje, żeby oni byli na to przygotowani. I jeżeli będziemy robili potem zebranie kolejne jesienią, przyjmowali uchwałę, żeby mieszkaniec już miał pojęcie na ten temat. Bo póki co to jest tak, że jedni </w:t>
      </w:r>
      <w:r>
        <w:rPr>
          <w:sz w:val="24"/>
          <w:szCs w:val="24"/>
        </w:rPr>
        <w:lastRenderedPageBreak/>
        <w:t xml:space="preserve">mówią „tak” inni mówią „nie”, a dlaczego w mieście jakieś lodowisko? No dlatego, że… </w:t>
      </w:r>
      <w:r>
        <w:rPr>
          <w:sz w:val="24"/>
          <w:szCs w:val="24"/>
        </w:rPr>
        <w:br/>
        <w:t>Ja zawsze używam innych argumentów, dlaczego.</w:t>
      </w:r>
    </w:p>
    <w:p w:rsidR="00AB42B4" w:rsidRPr="00CA6633" w:rsidRDefault="00AB42B4" w:rsidP="00AB42B4">
      <w:pPr>
        <w:numPr>
          <w:ilvl w:val="0"/>
          <w:numId w:val="2"/>
        </w:numPr>
        <w:spacing w:before="240"/>
        <w:ind w:left="351" w:hanging="357"/>
        <w:jc w:val="both"/>
        <w:rPr>
          <w:sz w:val="24"/>
          <w:szCs w:val="24"/>
        </w:rPr>
      </w:pPr>
      <w:r w:rsidRPr="0046195E">
        <w:rPr>
          <w:b/>
          <w:sz w:val="24"/>
          <w:szCs w:val="24"/>
        </w:rPr>
        <w:t xml:space="preserve">Burmistrz </w:t>
      </w:r>
      <w:proofErr w:type="spellStart"/>
      <w:r w:rsidRPr="0046195E">
        <w:rPr>
          <w:b/>
          <w:sz w:val="24"/>
          <w:szCs w:val="24"/>
        </w:rPr>
        <w:t>Arseniusz</w:t>
      </w:r>
      <w:proofErr w:type="spellEnd"/>
      <w:r w:rsidRPr="0046195E">
        <w:rPr>
          <w:b/>
          <w:sz w:val="24"/>
          <w:szCs w:val="24"/>
        </w:rPr>
        <w:t xml:space="preserve"> </w:t>
      </w:r>
      <w:proofErr w:type="spellStart"/>
      <w:r w:rsidRPr="0046195E">
        <w:rPr>
          <w:b/>
          <w:sz w:val="24"/>
          <w:szCs w:val="24"/>
        </w:rPr>
        <w:t>Finster</w:t>
      </w:r>
      <w:proofErr w:type="spellEnd"/>
      <w:r>
        <w:rPr>
          <w:sz w:val="24"/>
          <w:szCs w:val="24"/>
        </w:rPr>
        <w:t xml:space="preserve"> – ja myślę, że gdyby tą inicjatywę poddać pod takie głosowanie </w:t>
      </w:r>
      <w:proofErr w:type="spellStart"/>
      <w:r>
        <w:rPr>
          <w:sz w:val="24"/>
          <w:szCs w:val="24"/>
        </w:rPr>
        <w:t>ogólnomiejskie</w:t>
      </w:r>
      <w:proofErr w:type="spellEnd"/>
      <w:r>
        <w:rPr>
          <w:sz w:val="24"/>
          <w:szCs w:val="24"/>
        </w:rPr>
        <w:t xml:space="preserve"> to ona zyskałaby dużą akceptację. Bo o lodowisku się mówi </w:t>
      </w:r>
      <w:r>
        <w:rPr>
          <w:sz w:val="24"/>
          <w:szCs w:val="24"/>
        </w:rPr>
        <w:br/>
        <w:t>w Chojnicach od dawna. Ja sam zresztą próbowałem kilkanaście lat temu budować lodowisko, ale nam się nie udało pozyskać dotacji na „białego orlika”. Tylko przyłącze zostało na Osiedlu Kolejarz, bo tam to miało być wtedy. Tak że słuchajcie, optymistycznie spójrzmy. Zobaczymy, co nam się ułoży z tą murawą. Jak z murawą  nie wyjdzie to mam środki, żeby wejść na lodowisko. Ja mam z zeszłorocznego budżetu ponad 5 mln zł wolnych środków, ale to nie znaczy żeby je roztrwonić. Trzeba nimi dyskretnie gospodarować. Tak że 20 maja będą place zabaw i budżety będą wykonane. Dziękuję.</w:t>
      </w:r>
    </w:p>
    <w:p w:rsidR="00AB42B4" w:rsidRPr="005E2892" w:rsidRDefault="00AB42B4" w:rsidP="00AB42B4">
      <w:pPr>
        <w:spacing w:before="240"/>
        <w:ind w:left="-6"/>
        <w:jc w:val="both"/>
        <w:rPr>
          <w:sz w:val="24"/>
          <w:szCs w:val="24"/>
        </w:rPr>
      </w:pPr>
      <w:r>
        <w:rPr>
          <w:b/>
          <w:sz w:val="24"/>
          <w:szCs w:val="24"/>
        </w:rPr>
        <w:t>Z-ca Przewodniczącego RM Józef Skiba</w:t>
      </w:r>
      <w:r>
        <w:rPr>
          <w:sz w:val="24"/>
          <w:szCs w:val="24"/>
        </w:rPr>
        <w:t xml:space="preserve"> –Dziękuję za przybycie. Zamykam </w:t>
      </w:r>
      <w:r w:rsidRPr="00972F8C">
        <w:rPr>
          <w:sz w:val="24"/>
          <w:szCs w:val="24"/>
        </w:rPr>
        <w:t>posiedze</w:t>
      </w:r>
      <w:r>
        <w:rPr>
          <w:sz w:val="24"/>
          <w:szCs w:val="24"/>
        </w:rPr>
        <w:t>nie Rady Samorządów Osiedlowych i zapraszam na sesję 23 stycznia.</w:t>
      </w:r>
    </w:p>
    <w:p w:rsidR="00AB42B4" w:rsidRDefault="00AB42B4" w:rsidP="00AB42B4">
      <w:pPr>
        <w:spacing w:before="1800"/>
        <w:jc w:val="both"/>
        <w:rPr>
          <w:sz w:val="24"/>
          <w:szCs w:val="24"/>
        </w:rPr>
      </w:pPr>
    </w:p>
    <w:tbl>
      <w:tblPr>
        <w:tblW w:w="0" w:type="auto"/>
        <w:jc w:val="center"/>
        <w:tblLayout w:type="fixed"/>
        <w:tblCellMar>
          <w:left w:w="70" w:type="dxa"/>
          <w:right w:w="70" w:type="dxa"/>
        </w:tblCellMar>
        <w:tblLook w:val="0000"/>
      </w:tblPr>
      <w:tblGrid>
        <w:gridCol w:w="3613"/>
        <w:gridCol w:w="1701"/>
        <w:gridCol w:w="3896"/>
      </w:tblGrid>
      <w:tr w:rsidR="00AB42B4" w:rsidRPr="006D7656" w:rsidTr="00924F0B">
        <w:trPr>
          <w:jc w:val="center"/>
        </w:trPr>
        <w:tc>
          <w:tcPr>
            <w:tcW w:w="3613" w:type="dxa"/>
          </w:tcPr>
          <w:p w:rsidR="00AB42B4" w:rsidRPr="006D7656" w:rsidRDefault="00AB42B4" w:rsidP="00924F0B">
            <w:pPr>
              <w:jc w:val="center"/>
              <w:rPr>
                <w:sz w:val="24"/>
                <w:szCs w:val="24"/>
              </w:rPr>
            </w:pPr>
            <w:r>
              <w:rPr>
                <w:sz w:val="24"/>
                <w:szCs w:val="24"/>
              </w:rPr>
              <w:t xml:space="preserve">Protokołowała </w:t>
            </w:r>
          </w:p>
        </w:tc>
        <w:tc>
          <w:tcPr>
            <w:tcW w:w="1701" w:type="dxa"/>
          </w:tcPr>
          <w:p w:rsidR="00AB42B4" w:rsidRPr="006D7656" w:rsidRDefault="00AB42B4" w:rsidP="00924F0B">
            <w:pPr>
              <w:rPr>
                <w:sz w:val="24"/>
                <w:szCs w:val="24"/>
              </w:rPr>
            </w:pPr>
          </w:p>
        </w:tc>
        <w:tc>
          <w:tcPr>
            <w:tcW w:w="3896" w:type="dxa"/>
          </w:tcPr>
          <w:p w:rsidR="00AB42B4" w:rsidRPr="006D7656" w:rsidRDefault="00AB42B4" w:rsidP="00924F0B">
            <w:pPr>
              <w:jc w:val="center"/>
              <w:rPr>
                <w:sz w:val="24"/>
                <w:szCs w:val="24"/>
              </w:rPr>
            </w:pPr>
            <w:r>
              <w:rPr>
                <w:sz w:val="24"/>
                <w:szCs w:val="24"/>
              </w:rPr>
              <w:t>Zastępca Przewodniczącego</w:t>
            </w:r>
          </w:p>
        </w:tc>
      </w:tr>
      <w:tr w:rsidR="00AB42B4" w:rsidRPr="006D7656" w:rsidTr="00924F0B">
        <w:trPr>
          <w:jc w:val="center"/>
        </w:trPr>
        <w:tc>
          <w:tcPr>
            <w:tcW w:w="3613" w:type="dxa"/>
          </w:tcPr>
          <w:p w:rsidR="00AB42B4" w:rsidRPr="006D7656" w:rsidRDefault="00AB42B4" w:rsidP="00924F0B">
            <w:pPr>
              <w:jc w:val="center"/>
              <w:rPr>
                <w:sz w:val="24"/>
                <w:szCs w:val="24"/>
              </w:rPr>
            </w:pPr>
          </w:p>
        </w:tc>
        <w:tc>
          <w:tcPr>
            <w:tcW w:w="1701" w:type="dxa"/>
          </w:tcPr>
          <w:p w:rsidR="00AB42B4" w:rsidRPr="006D7656" w:rsidRDefault="00AB42B4" w:rsidP="00924F0B">
            <w:pPr>
              <w:rPr>
                <w:sz w:val="24"/>
                <w:szCs w:val="24"/>
              </w:rPr>
            </w:pPr>
          </w:p>
        </w:tc>
        <w:tc>
          <w:tcPr>
            <w:tcW w:w="3896" w:type="dxa"/>
          </w:tcPr>
          <w:p w:rsidR="00AB42B4" w:rsidRPr="006D7656" w:rsidRDefault="00AB42B4" w:rsidP="00924F0B">
            <w:pPr>
              <w:jc w:val="center"/>
              <w:rPr>
                <w:sz w:val="24"/>
                <w:szCs w:val="24"/>
              </w:rPr>
            </w:pPr>
            <w:r>
              <w:rPr>
                <w:sz w:val="24"/>
                <w:szCs w:val="24"/>
              </w:rPr>
              <w:t>Rady Miejskiej</w:t>
            </w:r>
          </w:p>
        </w:tc>
      </w:tr>
      <w:tr w:rsidR="00AB42B4" w:rsidRPr="006D7656" w:rsidTr="00924F0B">
        <w:trPr>
          <w:jc w:val="center"/>
        </w:trPr>
        <w:tc>
          <w:tcPr>
            <w:tcW w:w="3613" w:type="dxa"/>
          </w:tcPr>
          <w:p w:rsidR="00AB42B4" w:rsidRPr="006D7656" w:rsidRDefault="00AB42B4" w:rsidP="00924F0B">
            <w:pPr>
              <w:jc w:val="center"/>
              <w:rPr>
                <w:sz w:val="24"/>
                <w:szCs w:val="24"/>
              </w:rPr>
            </w:pPr>
          </w:p>
        </w:tc>
        <w:tc>
          <w:tcPr>
            <w:tcW w:w="1701" w:type="dxa"/>
          </w:tcPr>
          <w:p w:rsidR="00AB42B4" w:rsidRPr="006D7656" w:rsidRDefault="00AB42B4" w:rsidP="00924F0B">
            <w:pPr>
              <w:rPr>
                <w:sz w:val="24"/>
                <w:szCs w:val="24"/>
              </w:rPr>
            </w:pPr>
          </w:p>
        </w:tc>
        <w:tc>
          <w:tcPr>
            <w:tcW w:w="3896" w:type="dxa"/>
          </w:tcPr>
          <w:p w:rsidR="00AB42B4" w:rsidRPr="006D7656" w:rsidRDefault="00AB42B4" w:rsidP="00924F0B">
            <w:pPr>
              <w:jc w:val="center"/>
              <w:rPr>
                <w:sz w:val="24"/>
                <w:szCs w:val="24"/>
              </w:rPr>
            </w:pPr>
          </w:p>
        </w:tc>
      </w:tr>
      <w:tr w:rsidR="00AB42B4" w:rsidRPr="006D7656" w:rsidTr="00924F0B">
        <w:trPr>
          <w:jc w:val="center"/>
        </w:trPr>
        <w:tc>
          <w:tcPr>
            <w:tcW w:w="3613" w:type="dxa"/>
          </w:tcPr>
          <w:p w:rsidR="00AB42B4" w:rsidRPr="006D7656" w:rsidRDefault="00AB42B4" w:rsidP="00924F0B">
            <w:pPr>
              <w:jc w:val="center"/>
              <w:rPr>
                <w:i/>
                <w:sz w:val="24"/>
                <w:szCs w:val="24"/>
              </w:rPr>
            </w:pPr>
            <w:r>
              <w:rPr>
                <w:i/>
                <w:sz w:val="24"/>
                <w:szCs w:val="24"/>
              </w:rPr>
              <w:t xml:space="preserve">Sylwia </w:t>
            </w:r>
            <w:proofErr w:type="spellStart"/>
            <w:r>
              <w:rPr>
                <w:i/>
                <w:sz w:val="24"/>
                <w:szCs w:val="24"/>
              </w:rPr>
              <w:t>Szewe</w:t>
            </w:r>
            <w:proofErr w:type="spellEnd"/>
          </w:p>
        </w:tc>
        <w:tc>
          <w:tcPr>
            <w:tcW w:w="1701" w:type="dxa"/>
          </w:tcPr>
          <w:p w:rsidR="00AB42B4" w:rsidRPr="006D7656" w:rsidRDefault="00AB42B4" w:rsidP="00924F0B">
            <w:pPr>
              <w:rPr>
                <w:i/>
                <w:sz w:val="24"/>
                <w:szCs w:val="24"/>
              </w:rPr>
            </w:pPr>
          </w:p>
        </w:tc>
        <w:tc>
          <w:tcPr>
            <w:tcW w:w="3896" w:type="dxa"/>
          </w:tcPr>
          <w:p w:rsidR="00AB42B4" w:rsidRPr="006D7656" w:rsidRDefault="00AB42B4" w:rsidP="00924F0B">
            <w:pPr>
              <w:jc w:val="center"/>
              <w:rPr>
                <w:i/>
                <w:sz w:val="24"/>
                <w:szCs w:val="24"/>
              </w:rPr>
            </w:pPr>
          </w:p>
        </w:tc>
      </w:tr>
      <w:tr w:rsidR="00AB42B4" w:rsidRPr="006D7656" w:rsidTr="00924F0B">
        <w:trPr>
          <w:jc w:val="center"/>
        </w:trPr>
        <w:tc>
          <w:tcPr>
            <w:tcW w:w="3613" w:type="dxa"/>
          </w:tcPr>
          <w:p w:rsidR="00AB42B4" w:rsidRPr="006D7656" w:rsidRDefault="00AB42B4" w:rsidP="00924F0B">
            <w:pPr>
              <w:jc w:val="center"/>
              <w:rPr>
                <w:i/>
                <w:sz w:val="24"/>
                <w:szCs w:val="24"/>
              </w:rPr>
            </w:pPr>
          </w:p>
        </w:tc>
        <w:tc>
          <w:tcPr>
            <w:tcW w:w="1701" w:type="dxa"/>
          </w:tcPr>
          <w:p w:rsidR="00AB42B4" w:rsidRPr="006D7656" w:rsidRDefault="00AB42B4" w:rsidP="00924F0B">
            <w:pPr>
              <w:rPr>
                <w:i/>
                <w:sz w:val="24"/>
                <w:szCs w:val="24"/>
              </w:rPr>
            </w:pPr>
          </w:p>
        </w:tc>
        <w:tc>
          <w:tcPr>
            <w:tcW w:w="3896" w:type="dxa"/>
          </w:tcPr>
          <w:p w:rsidR="00AB42B4" w:rsidRPr="006D7656" w:rsidRDefault="00AB42B4" w:rsidP="00924F0B">
            <w:pPr>
              <w:jc w:val="center"/>
              <w:rPr>
                <w:i/>
                <w:sz w:val="24"/>
                <w:szCs w:val="24"/>
              </w:rPr>
            </w:pPr>
            <w:r>
              <w:rPr>
                <w:i/>
                <w:sz w:val="24"/>
                <w:szCs w:val="24"/>
              </w:rPr>
              <w:t>Józef Skiba</w:t>
            </w:r>
          </w:p>
        </w:tc>
      </w:tr>
    </w:tbl>
    <w:p w:rsidR="00AB42B4" w:rsidRDefault="00AB42B4" w:rsidP="00AB42B4"/>
    <w:p w:rsidR="00AB42B4" w:rsidRDefault="00AB42B4" w:rsidP="00AB42B4"/>
    <w:p w:rsidR="00584C9D" w:rsidRDefault="00584C9D"/>
    <w:sectPr w:rsidR="00584C9D" w:rsidSect="001C6931">
      <w:headerReference w:type="even" r:id="rId7"/>
      <w:headerReference w:type="default" r:id="rId8"/>
      <w:pgSz w:w="11906" w:h="16838" w:code="9"/>
      <w:pgMar w:top="1304" w:right="1134" w:bottom="737" w:left="1418" w:header="709" w:footer="709"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4F3" w:rsidRDefault="009224F3" w:rsidP="008335CF">
      <w:r>
        <w:separator/>
      </w:r>
    </w:p>
  </w:endnote>
  <w:endnote w:type="continuationSeparator" w:id="0">
    <w:p w:rsidR="009224F3" w:rsidRDefault="009224F3" w:rsidP="008335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4F3" w:rsidRDefault="009224F3" w:rsidP="008335CF">
      <w:r>
        <w:separator/>
      </w:r>
    </w:p>
  </w:footnote>
  <w:footnote w:type="continuationSeparator" w:id="0">
    <w:p w:rsidR="009224F3" w:rsidRDefault="009224F3" w:rsidP="008335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931" w:rsidRDefault="008335CF">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AB42B4">
      <w:rPr>
        <w:rStyle w:val="Numerstrony"/>
        <w:rFonts w:eastAsiaTheme="majorEastAsia"/>
      </w:rPr>
      <w:instrText xml:space="preserve">PAGE  </w:instrText>
    </w:r>
    <w:r>
      <w:rPr>
        <w:rStyle w:val="Numerstrony"/>
        <w:rFonts w:eastAsiaTheme="majorEastAsia"/>
      </w:rPr>
      <w:fldChar w:fldCharType="separate"/>
    </w:r>
    <w:r w:rsidR="00AB42B4">
      <w:rPr>
        <w:rStyle w:val="Numerstrony"/>
        <w:rFonts w:eastAsiaTheme="majorEastAsia"/>
        <w:noProof/>
      </w:rPr>
      <w:t>14</w:t>
    </w:r>
    <w:r>
      <w:rPr>
        <w:rStyle w:val="Numerstrony"/>
        <w:rFonts w:eastAsiaTheme="majorEastAsia"/>
      </w:rPr>
      <w:fldChar w:fldCharType="end"/>
    </w:r>
  </w:p>
  <w:p w:rsidR="001C6931" w:rsidRDefault="009224F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931" w:rsidRDefault="008335CF">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AB42B4">
      <w:rPr>
        <w:rStyle w:val="Numerstrony"/>
        <w:rFonts w:eastAsiaTheme="majorEastAsia"/>
      </w:rPr>
      <w:instrText xml:space="preserve">PAGE  </w:instrText>
    </w:r>
    <w:r>
      <w:rPr>
        <w:rStyle w:val="Numerstrony"/>
        <w:rFonts w:eastAsiaTheme="majorEastAsia"/>
      </w:rPr>
      <w:fldChar w:fldCharType="separate"/>
    </w:r>
    <w:r w:rsidR="00956361">
      <w:rPr>
        <w:rStyle w:val="Numerstrony"/>
        <w:rFonts w:eastAsiaTheme="majorEastAsia"/>
        <w:noProof/>
      </w:rPr>
      <w:t>7</w:t>
    </w:r>
    <w:r>
      <w:rPr>
        <w:rStyle w:val="Numerstrony"/>
        <w:rFonts w:eastAsiaTheme="majorEastAsia"/>
      </w:rPr>
      <w:fldChar w:fldCharType="end"/>
    </w:r>
  </w:p>
  <w:p w:rsidR="001C6931" w:rsidRDefault="009224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nsid w:val="3BCD5701"/>
    <w:multiLevelType w:val="singleLevel"/>
    <w:tmpl w:val="2070EC8C"/>
    <w:lvl w:ilvl="0">
      <w:start w:val="5"/>
      <w:numFmt w:val="bullet"/>
      <w:lvlText w:val="-"/>
      <w:lvlJc w:val="left"/>
      <w:pPr>
        <w:ind w:left="720" w:hanging="360"/>
      </w:pPr>
      <w:rPr>
        <w:rFonts w:hint="default"/>
      </w:rPr>
    </w:lvl>
  </w:abstractNum>
  <w:abstractNum w:abstractNumId="3">
    <w:nsid w:val="54853BD3"/>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75AA53E4"/>
    <w:multiLevelType w:val="singleLevel"/>
    <w:tmpl w:val="D002855A"/>
    <w:lvl w:ilvl="0">
      <w:start w:val="1"/>
      <w:numFmt w:val="decimal"/>
      <w:lvlText w:val="%1)"/>
      <w:lvlJc w:val="left"/>
      <w:pPr>
        <w:tabs>
          <w:tab w:val="num" w:pos="720"/>
        </w:tabs>
        <w:ind w:left="720" w:hanging="360"/>
      </w:pPr>
      <w:rPr>
        <w:rFonts w:hint="default"/>
      </w:rPr>
    </w:lvl>
  </w:abstractNum>
  <w:abstractNum w:abstractNumId="5">
    <w:nsid w:val="7EBF3891"/>
    <w:multiLevelType w:val="singleLevel"/>
    <w:tmpl w:val="D002855A"/>
    <w:lvl w:ilvl="0">
      <w:start w:val="1"/>
      <w:numFmt w:val="decimal"/>
      <w:lvlText w:val="%1)"/>
      <w:lvlJc w:val="left"/>
      <w:pPr>
        <w:tabs>
          <w:tab w:val="num" w:pos="720"/>
        </w:tabs>
        <w:ind w:left="720" w:hanging="360"/>
      </w:pPr>
      <w:rPr>
        <w:rFonts w:hint="default"/>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B42B4"/>
    <w:rsid w:val="000F4EC7"/>
    <w:rsid w:val="001773C7"/>
    <w:rsid w:val="001806E0"/>
    <w:rsid w:val="001A4ED3"/>
    <w:rsid w:val="003801DB"/>
    <w:rsid w:val="003F4144"/>
    <w:rsid w:val="00474BA9"/>
    <w:rsid w:val="005706F1"/>
    <w:rsid w:val="00584C9D"/>
    <w:rsid w:val="00590B85"/>
    <w:rsid w:val="00675C35"/>
    <w:rsid w:val="006837ED"/>
    <w:rsid w:val="008335CF"/>
    <w:rsid w:val="009224F3"/>
    <w:rsid w:val="00956361"/>
    <w:rsid w:val="00961B08"/>
    <w:rsid w:val="00A605B3"/>
    <w:rsid w:val="00A71C09"/>
    <w:rsid w:val="00A940B9"/>
    <w:rsid w:val="00AB42B4"/>
    <w:rsid w:val="00C525FF"/>
    <w:rsid w:val="00DB2E8C"/>
    <w:rsid w:val="00E26C39"/>
    <w:rsid w:val="00F36098"/>
    <w:rsid w:val="00FE0CD9"/>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42B4"/>
    <w:rPr>
      <w:rFonts w:ascii="Times New Roman" w:eastAsia="Times New Roman" w:hAnsi="Times New Roman"/>
    </w:rPr>
  </w:style>
  <w:style w:type="paragraph" w:styleId="Nagwek1">
    <w:name w:val="heading 1"/>
    <w:basedOn w:val="Normalny"/>
    <w:next w:val="Normalny"/>
    <w:link w:val="Nagwek1Znak"/>
    <w:uiPriority w:val="9"/>
    <w:qFormat/>
    <w:rsid w:val="006837ED"/>
    <w:pPr>
      <w:spacing w:before="480"/>
      <w:contextualSpacing/>
      <w:outlineLvl w:val="0"/>
    </w:pPr>
    <w:rPr>
      <w:rFonts w:ascii="Cambria" w:eastAsiaTheme="majorEastAsia" w:hAnsi="Cambria" w:cstheme="majorBidi"/>
      <w:b/>
      <w:bCs/>
      <w:sz w:val="28"/>
      <w:szCs w:val="28"/>
    </w:rPr>
  </w:style>
  <w:style w:type="paragraph" w:styleId="Nagwek2">
    <w:name w:val="heading 2"/>
    <w:basedOn w:val="Normalny"/>
    <w:next w:val="Normalny"/>
    <w:link w:val="Nagwek2Znak"/>
    <w:uiPriority w:val="9"/>
    <w:unhideWhenUsed/>
    <w:qFormat/>
    <w:rsid w:val="006837ED"/>
    <w:pPr>
      <w:spacing w:before="200"/>
      <w:outlineLvl w:val="1"/>
    </w:pPr>
    <w:rPr>
      <w:rFonts w:ascii="Cambria" w:eastAsiaTheme="majorEastAsia" w:hAnsi="Cambria" w:cstheme="majorBidi"/>
      <w:b/>
      <w:bCs/>
      <w:sz w:val="26"/>
      <w:szCs w:val="26"/>
    </w:rPr>
  </w:style>
  <w:style w:type="paragraph" w:styleId="Nagwek3">
    <w:name w:val="heading 3"/>
    <w:basedOn w:val="Normalny"/>
    <w:next w:val="Normalny"/>
    <w:link w:val="Nagwek3Znak"/>
    <w:uiPriority w:val="9"/>
    <w:semiHidden/>
    <w:unhideWhenUsed/>
    <w:qFormat/>
    <w:rsid w:val="006837ED"/>
    <w:pPr>
      <w:spacing w:before="200" w:line="271" w:lineRule="auto"/>
      <w:outlineLvl w:val="2"/>
    </w:pPr>
    <w:rPr>
      <w:rFonts w:ascii="Cambria" w:eastAsiaTheme="majorEastAsia" w:hAnsi="Cambria" w:cstheme="majorBidi"/>
      <w:b/>
      <w:bCs/>
    </w:rPr>
  </w:style>
  <w:style w:type="paragraph" w:styleId="Nagwek4">
    <w:name w:val="heading 4"/>
    <w:basedOn w:val="Normalny"/>
    <w:next w:val="Normalny"/>
    <w:link w:val="Nagwek4Znak"/>
    <w:uiPriority w:val="9"/>
    <w:semiHidden/>
    <w:unhideWhenUsed/>
    <w:qFormat/>
    <w:rsid w:val="006837ED"/>
    <w:pPr>
      <w:spacing w:before="200"/>
      <w:outlineLvl w:val="3"/>
    </w:pPr>
    <w:rPr>
      <w:rFonts w:ascii="Cambria" w:eastAsiaTheme="majorEastAsia" w:hAnsi="Cambria" w:cstheme="majorBidi"/>
      <w:b/>
      <w:bCs/>
      <w:i/>
      <w:iCs/>
    </w:rPr>
  </w:style>
  <w:style w:type="paragraph" w:styleId="Nagwek5">
    <w:name w:val="heading 5"/>
    <w:basedOn w:val="Normalny"/>
    <w:next w:val="Normalny"/>
    <w:link w:val="Nagwek5Znak"/>
    <w:uiPriority w:val="9"/>
    <w:semiHidden/>
    <w:unhideWhenUsed/>
    <w:qFormat/>
    <w:rsid w:val="006837ED"/>
    <w:pPr>
      <w:spacing w:before="200"/>
      <w:outlineLvl w:val="4"/>
    </w:pPr>
    <w:rPr>
      <w:rFonts w:ascii="Cambria" w:eastAsiaTheme="majorEastAsia" w:hAnsi="Cambria" w:cstheme="majorBidi"/>
      <w:b/>
      <w:bCs/>
      <w:color w:val="7F7F7F"/>
    </w:rPr>
  </w:style>
  <w:style w:type="paragraph" w:styleId="Nagwek6">
    <w:name w:val="heading 6"/>
    <w:basedOn w:val="Normalny"/>
    <w:next w:val="Normalny"/>
    <w:link w:val="Nagwek6Znak"/>
    <w:uiPriority w:val="9"/>
    <w:semiHidden/>
    <w:unhideWhenUsed/>
    <w:qFormat/>
    <w:rsid w:val="006837ED"/>
    <w:pPr>
      <w:spacing w:line="271" w:lineRule="auto"/>
      <w:outlineLvl w:val="5"/>
    </w:pPr>
    <w:rPr>
      <w:rFonts w:ascii="Cambria" w:eastAsiaTheme="majorEastAsia" w:hAnsi="Cambria" w:cstheme="majorBidi"/>
      <w:b/>
      <w:bCs/>
      <w:i/>
      <w:iCs/>
      <w:color w:val="7F7F7F"/>
    </w:rPr>
  </w:style>
  <w:style w:type="paragraph" w:styleId="Nagwek7">
    <w:name w:val="heading 7"/>
    <w:basedOn w:val="Normalny"/>
    <w:next w:val="Normalny"/>
    <w:link w:val="Nagwek7Znak"/>
    <w:uiPriority w:val="9"/>
    <w:semiHidden/>
    <w:unhideWhenUsed/>
    <w:qFormat/>
    <w:rsid w:val="006837ED"/>
    <w:pPr>
      <w:outlineLvl w:val="6"/>
    </w:pPr>
    <w:rPr>
      <w:rFonts w:ascii="Cambria" w:eastAsiaTheme="majorEastAsia" w:hAnsi="Cambria" w:cstheme="majorBidi"/>
      <w:i/>
      <w:iCs/>
    </w:rPr>
  </w:style>
  <w:style w:type="paragraph" w:styleId="Nagwek8">
    <w:name w:val="heading 8"/>
    <w:basedOn w:val="Normalny"/>
    <w:next w:val="Normalny"/>
    <w:link w:val="Nagwek8Znak"/>
    <w:uiPriority w:val="9"/>
    <w:semiHidden/>
    <w:unhideWhenUsed/>
    <w:qFormat/>
    <w:rsid w:val="006837ED"/>
    <w:pPr>
      <w:outlineLvl w:val="7"/>
    </w:pPr>
    <w:rPr>
      <w:rFonts w:ascii="Cambria" w:eastAsiaTheme="majorEastAsia" w:hAnsi="Cambria" w:cstheme="majorBidi"/>
    </w:rPr>
  </w:style>
  <w:style w:type="paragraph" w:styleId="Nagwek9">
    <w:name w:val="heading 9"/>
    <w:basedOn w:val="Normalny"/>
    <w:next w:val="Normalny"/>
    <w:link w:val="Nagwek9Znak"/>
    <w:uiPriority w:val="9"/>
    <w:semiHidden/>
    <w:unhideWhenUsed/>
    <w:qFormat/>
    <w:rsid w:val="006837ED"/>
    <w:pPr>
      <w:outlineLvl w:val="8"/>
    </w:pPr>
    <w:rPr>
      <w:rFonts w:ascii="Cambria" w:eastAsiaTheme="majorEastAsia" w:hAnsi="Cambria" w:cstheme="majorBidi"/>
      <w:i/>
      <w:iCs/>
      <w:spacing w:val="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contextualSpacing/>
    </w:pPr>
    <w:rPr>
      <w:rFonts w:ascii="Cambria" w:eastAsiaTheme="majorEastAsia" w:hAnsi="Cambria" w:cstheme="majorBidi"/>
      <w:spacing w:val="5"/>
      <w:sz w:val="52"/>
      <w:szCs w:val="52"/>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style>
  <w:style w:type="paragraph" w:styleId="Cytat">
    <w:name w:val="Quote"/>
    <w:basedOn w:val="Normalny"/>
    <w:next w:val="Normalny"/>
    <w:link w:val="CytatZnak"/>
    <w:uiPriority w:val="29"/>
    <w:qFormat/>
    <w:rsid w:val="006837ED"/>
    <w:pPr>
      <w:spacing w:before="200"/>
      <w:ind w:left="360" w:right="360"/>
    </w:pPr>
    <w:rPr>
      <w:i/>
      <w:iCs/>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character" w:styleId="Numerstrony">
    <w:name w:val="page number"/>
    <w:basedOn w:val="Domylnaczcionkaakapitu"/>
    <w:rsid w:val="00AB42B4"/>
  </w:style>
  <w:style w:type="paragraph" w:styleId="Nagwek">
    <w:name w:val="header"/>
    <w:basedOn w:val="Normalny"/>
    <w:link w:val="NagwekZnak"/>
    <w:rsid w:val="00AB42B4"/>
    <w:pPr>
      <w:tabs>
        <w:tab w:val="center" w:pos="4536"/>
        <w:tab w:val="right" w:pos="9072"/>
      </w:tabs>
    </w:pPr>
  </w:style>
  <w:style w:type="character" w:customStyle="1" w:styleId="NagwekZnak">
    <w:name w:val="Nagłówek Znak"/>
    <w:basedOn w:val="Domylnaczcionkaakapitu"/>
    <w:link w:val="Nagwek"/>
    <w:rsid w:val="00AB42B4"/>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4062</Words>
  <Characters>24378</Characters>
  <Application>Microsoft Office Word</Application>
  <DocSecurity>0</DocSecurity>
  <Lines>203</Lines>
  <Paragraphs>56</Paragraphs>
  <ScaleCrop>false</ScaleCrop>
  <Company/>
  <LinksUpToDate>false</LinksUpToDate>
  <CharactersWithSpaces>28384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3</cp:revision>
  <dcterms:created xsi:type="dcterms:W3CDTF">2017-01-18T09:13:00Z</dcterms:created>
  <dcterms:modified xsi:type="dcterms:W3CDTF">2017-01-24T10:28:00Z</dcterms:modified>
</cp:coreProperties>
</file>